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8E" w:rsidRDefault="00971B63" w:rsidP="004467CA">
      <w:pPr>
        <w:autoSpaceDE w:val="0"/>
        <w:autoSpaceDN w:val="0"/>
        <w:adjustRightInd w:val="0"/>
        <w:spacing w:line="600" w:lineRule="exact"/>
        <w:ind w:right="-20"/>
        <w:jc w:val="center"/>
        <w:rPr>
          <w:rFonts w:ascii="Adobe ｩ愰・Std L" w:eastAsia="Adobe ｩ愰・Std L" w:hAnsi="Times New Roman" w:cs="Adobe ｩ愰・Std L"/>
          <w:kern w:val="0"/>
          <w:sz w:val="36"/>
          <w:szCs w:val="36"/>
        </w:rPr>
      </w:pPr>
      <w:r>
        <w:rPr>
          <w:rFonts w:ascii="細明體" w:eastAsia="細明體" w:hAnsi="細明體" w:cs="細明體" w:hint="eastAsia"/>
          <w:kern w:val="0"/>
          <w:position w:val="-4"/>
          <w:sz w:val="36"/>
          <w:szCs w:val="36"/>
        </w:rPr>
        <w:t>臺</w:t>
      </w:r>
      <w:r w:rsidR="00957F8E">
        <w:rPr>
          <w:rFonts w:ascii="Adobe ｩ愰・Std L" w:eastAsia="Adobe ｩ愰・Std L" w:hAnsi="Times New Roman" w:cs="Adobe ｩ愰・Std L" w:hint="eastAsia"/>
          <w:kern w:val="0"/>
          <w:position w:val="-4"/>
          <w:sz w:val="36"/>
          <w:szCs w:val="36"/>
        </w:rPr>
        <w:t>南市國民教育輔導團</w:t>
      </w:r>
      <w:r w:rsidR="004467CA">
        <w:rPr>
          <w:rFonts w:ascii="新細明體" w:eastAsia="新細明體" w:hAnsi="新細明體" w:cs="Adobe ｩ愰・Std L" w:hint="eastAsia"/>
          <w:kern w:val="0"/>
          <w:position w:val="-4"/>
          <w:sz w:val="36"/>
          <w:szCs w:val="36"/>
        </w:rPr>
        <w:t>「</w:t>
      </w:r>
      <w:r w:rsidR="004467CA">
        <w:rPr>
          <w:rFonts w:ascii="細明體" w:eastAsia="細明體" w:hAnsi="細明體" w:cs="細明體" w:hint="eastAsia"/>
          <w:kern w:val="0"/>
          <w:position w:val="-4"/>
          <w:sz w:val="36"/>
          <w:szCs w:val="36"/>
        </w:rPr>
        <w:t>說明文閱讀理解策略教學實務分享</w:t>
      </w:r>
      <w:r>
        <w:rPr>
          <w:rFonts w:ascii="細明體" w:eastAsia="細明體" w:hAnsi="細明體" w:cs="細明體" w:hint="eastAsia"/>
          <w:kern w:val="0"/>
          <w:position w:val="-4"/>
          <w:sz w:val="36"/>
          <w:szCs w:val="36"/>
        </w:rPr>
        <w:t>研習</w:t>
      </w:r>
      <w:r w:rsidR="004467CA">
        <w:rPr>
          <w:rFonts w:ascii="新細明體" w:eastAsia="新細明體" w:hAnsi="新細明體" w:cs="細明體" w:hint="eastAsia"/>
          <w:kern w:val="0"/>
          <w:position w:val="-4"/>
          <w:sz w:val="36"/>
          <w:szCs w:val="36"/>
        </w:rPr>
        <w:t>」</w:t>
      </w:r>
      <w:r>
        <w:rPr>
          <w:rFonts w:ascii="細明體" w:eastAsia="細明體" w:hAnsi="細明體" w:cs="細明體" w:hint="eastAsia"/>
          <w:kern w:val="0"/>
          <w:position w:val="-4"/>
          <w:sz w:val="36"/>
          <w:szCs w:val="36"/>
        </w:rPr>
        <w:t>成果報告</w:t>
      </w:r>
    </w:p>
    <w:p w:rsidR="00957F8E" w:rsidRDefault="00957F8E" w:rsidP="00957F8E">
      <w:pPr>
        <w:autoSpaceDE w:val="0"/>
        <w:autoSpaceDN w:val="0"/>
        <w:adjustRightInd w:val="0"/>
        <w:spacing w:line="200" w:lineRule="exact"/>
        <w:rPr>
          <w:rFonts w:ascii="Adobe ｩ愰・Std L" w:eastAsia="Adobe ｩ愰・Std L" w:hAnsi="Times New Roman" w:cs="Adobe ｩ愰・Std L"/>
          <w:kern w:val="0"/>
          <w:sz w:val="20"/>
          <w:szCs w:val="20"/>
        </w:rPr>
      </w:pPr>
    </w:p>
    <w:p w:rsidR="00957F8E" w:rsidRDefault="00957F8E" w:rsidP="00957F8E">
      <w:pPr>
        <w:autoSpaceDE w:val="0"/>
        <w:autoSpaceDN w:val="0"/>
        <w:adjustRightInd w:val="0"/>
        <w:spacing w:line="200" w:lineRule="exact"/>
        <w:rPr>
          <w:rFonts w:ascii="Adobe ｩ愰・Std L" w:eastAsia="Adobe ｩ愰・Std L" w:hAnsi="Times New Roman" w:cs="Adobe ｩ愰・Std L"/>
          <w:kern w:val="0"/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0"/>
        <w:gridCol w:w="3244"/>
        <w:gridCol w:w="1792"/>
        <w:gridCol w:w="3249"/>
      </w:tblGrid>
      <w:tr w:rsidR="00957F8E" w:rsidTr="00704A14">
        <w:trPr>
          <w:trHeight w:hRule="exact" w:val="470"/>
        </w:trPr>
        <w:tc>
          <w:tcPr>
            <w:tcW w:w="10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8E" w:rsidRPr="004251C0" w:rsidRDefault="00957F8E" w:rsidP="00704A14">
            <w:pPr>
              <w:autoSpaceDE w:val="0"/>
              <w:autoSpaceDN w:val="0"/>
              <w:adjustRightInd w:val="0"/>
              <w:spacing w:line="256" w:lineRule="exact"/>
              <w:ind w:left="102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251C0">
              <w:rPr>
                <w:rFonts w:ascii="標楷體" w:eastAsia="標楷體" w:hAnsi="標楷體" w:cs="Adobe ｩ愰・Std L" w:hint="eastAsia"/>
                <w:kern w:val="0"/>
                <w:position w:val="-2"/>
                <w:szCs w:val="24"/>
              </w:rPr>
              <w:t>一、基本資料</w:t>
            </w:r>
          </w:p>
        </w:tc>
      </w:tr>
      <w:tr w:rsidR="00957F8E" w:rsidTr="00704A14">
        <w:trPr>
          <w:trHeight w:hRule="exact" w:val="487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8E" w:rsidRPr="004251C0" w:rsidRDefault="00957F8E" w:rsidP="00704A14">
            <w:pPr>
              <w:autoSpaceDE w:val="0"/>
              <w:autoSpaceDN w:val="0"/>
              <w:adjustRightInd w:val="0"/>
              <w:spacing w:before="16"/>
              <w:ind w:left="46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251C0">
              <w:rPr>
                <w:rFonts w:ascii="標楷體" w:eastAsia="標楷體" w:hAnsi="標楷體" w:cs="Adobe ｩ愰・Std L" w:hint="eastAsia"/>
                <w:kern w:val="0"/>
                <w:szCs w:val="24"/>
              </w:rPr>
              <w:t>學校名稱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8E" w:rsidRPr="004251C0" w:rsidRDefault="004D23CE" w:rsidP="00663C89">
            <w:pPr>
              <w:autoSpaceDE w:val="0"/>
              <w:autoSpaceDN w:val="0"/>
              <w:adjustRightInd w:val="0"/>
              <w:spacing w:before="16"/>
              <w:ind w:left="101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中山</w:t>
            </w:r>
            <w:r w:rsidR="00EC7CED">
              <w:rPr>
                <w:rFonts w:ascii="標楷體" w:eastAsia="標楷體" w:hAnsi="標楷體" w:cs="Times New Roman" w:hint="eastAsia"/>
                <w:kern w:val="0"/>
                <w:szCs w:val="24"/>
              </w:rPr>
              <w:t>國中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8E" w:rsidRPr="004251C0" w:rsidRDefault="00957F8E" w:rsidP="00704A14">
            <w:pPr>
              <w:autoSpaceDE w:val="0"/>
              <w:autoSpaceDN w:val="0"/>
              <w:adjustRightInd w:val="0"/>
              <w:spacing w:before="16"/>
              <w:ind w:left="28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251C0">
              <w:rPr>
                <w:rFonts w:ascii="標楷體" w:eastAsia="標楷體" w:hAnsi="標楷體" w:cs="Adobe ｩ愰・Std L" w:hint="eastAsia"/>
                <w:kern w:val="0"/>
                <w:szCs w:val="24"/>
              </w:rPr>
              <w:t>輔導團領隊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8E" w:rsidRPr="004251C0" w:rsidRDefault="004D23CE" w:rsidP="00704A14">
            <w:pPr>
              <w:autoSpaceDE w:val="0"/>
              <w:autoSpaceDN w:val="0"/>
              <w:adjustRightInd w:val="0"/>
              <w:spacing w:line="256" w:lineRule="exact"/>
              <w:ind w:left="102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陳柏蒼</w:t>
            </w:r>
            <w:r w:rsidR="00971B63">
              <w:rPr>
                <w:rFonts w:ascii="標楷體" w:eastAsia="標楷體" w:hAnsi="標楷體" w:cs="Times New Roman" w:hint="eastAsia"/>
                <w:kern w:val="0"/>
                <w:szCs w:val="24"/>
              </w:rPr>
              <w:t>校長</w:t>
            </w:r>
          </w:p>
        </w:tc>
      </w:tr>
      <w:tr w:rsidR="00957F8E" w:rsidTr="00704A14">
        <w:trPr>
          <w:trHeight w:hRule="exact" w:val="470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8E" w:rsidRPr="004251C0" w:rsidRDefault="00971B63" w:rsidP="00704A14">
            <w:pPr>
              <w:autoSpaceDE w:val="0"/>
              <w:autoSpaceDN w:val="0"/>
              <w:adjustRightInd w:val="0"/>
              <w:spacing w:before="8"/>
              <w:ind w:left="46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Adobe ｩ愰・Std L" w:hint="eastAsia"/>
                <w:kern w:val="0"/>
                <w:szCs w:val="24"/>
              </w:rPr>
              <w:t>研習</w:t>
            </w:r>
            <w:r w:rsidR="00957F8E" w:rsidRPr="004251C0">
              <w:rPr>
                <w:rFonts w:ascii="標楷體" w:eastAsia="標楷體" w:hAnsi="標楷體" w:cs="Adobe ｩ愰・Std L" w:hint="eastAsia"/>
                <w:kern w:val="0"/>
                <w:szCs w:val="24"/>
              </w:rPr>
              <w:t>日期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8E" w:rsidRPr="004251C0" w:rsidRDefault="00EC7CED" w:rsidP="00971B63">
            <w:pPr>
              <w:autoSpaceDE w:val="0"/>
              <w:autoSpaceDN w:val="0"/>
              <w:adjustRightInd w:val="0"/>
              <w:spacing w:before="8"/>
              <w:ind w:left="101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107/</w:t>
            </w:r>
            <w:r w:rsidR="00971B63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="004D23CE"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="004D23CE">
              <w:rPr>
                <w:rFonts w:ascii="標楷體" w:eastAsia="標楷體" w:hAnsi="標楷體" w:cs="Times New Roman" w:hint="eastAsia"/>
                <w:kern w:val="0"/>
                <w:szCs w:val="24"/>
              </w:rPr>
              <w:t>06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8E" w:rsidRPr="004251C0" w:rsidRDefault="00957F8E" w:rsidP="00704A14">
            <w:pPr>
              <w:autoSpaceDE w:val="0"/>
              <w:autoSpaceDN w:val="0"/>
              <w:adjustRightInd w:val="0"/>
              <w:spacing w:before="8"/>
              <w:ind w:left="40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251C0">
              <w:rPr>
                <w:rFonts w:ascii="標楷體" w:eastAsia="標楷體" w:hAnsi="標楷體" w:cs="Adobe ｩ愰・Std L" w:hint="eastAsia"/>
                <w:kern w:val="0"/>
                <w:szCs w:val="24"/>
              </w:rPr>
              <w:t>參加人數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8E" w:rsidRPr="004251C0" w:rsidRDefault="00971B63" w:rsidP="00704A14">
            <w:pPr>
              <w:autoSpaceDE w:val="0"/>
              <w:autoSpaceDN w:val="0"/>
              <w:adjustRightInd w:val="0"/>
              <w:spacing w:line="257" w:lineRule="exact"/>
              <w:ind w:left="102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4</w:t>
            </w:r>
            <w:r w:rsidR="004D23CE">
              <w:rPr>
                <w:rFonts w:ascii="標楷體" w:eastAsia="標楷體" w:hAnsi="標楷體" w:cs="Times New Roman" w:hint="eastAsia"/>
                <w:kern w:val="0"/>
                <w:szCs w:val="24"/>
              </w:rPr>
              <w:t>5</w:t>
            </w:r>
          </w:p>
        </w:tc>
      </w:tr>
      <w:tr w:rsidR="00957F8E" w:rsidTr="00704A14">
        <w:trPr>
          <w:trHeight w:hRule="exact" w:val="470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8E" w:rsidRPr="004251C0" w:rsidRDefault="00957F8E" w:rsidP="00704A14">
            <w:pPr>
              <w:autoSpaceDE w:val="0"/>
              <w:autoSpaceDN w:val="0"/>
              <w:adjustRightInd w:val="0"/>
              <w:spacing w:before="8"/>
              <w:ind w:left="46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251C0">
              <w:rPr>
                <w:rFonts w:ascii="標楷體" w:eastAsia="標楷體" w:hAnsi="標楷體" w:cs="Adobe ｩ愰・Std L" w:hint="eastAsia"/>
                <w:kern w:val="0"/>
                <w:szCs w:val="24"/>
              </w:rPr>
              <w:t>服務時間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8E" w:rsidRPr="004251C0" w:rsidRDefault="00EC7CED" w:rsidP="00704A14">
            <w:pPr>
              <w:autoSpaceDE w:val="0"/>
              <w:autoSpaceDN w:val="0"/>
              <w:adjustRightInd w:val="0"/>
              <w:spacing w:before="8"/>
              <w:ind w:left="101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9:00-12:00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8E" w:rsidRPr="004251C0" w:rsidRDefault="00957F8E" w:rsidP="00704A14">
            <w:pPr>
              <w:autoSpaceDE w:val="0"/>
              <w:autoSpaceDN w:val="0"/>
              <w:adjustRightInd w:val="0"/>
              <w:spacing w:before="8"/>
              <w:ind w:left="16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251C0">
              <w:rPr>
                <w:rFonts w:ascii="標楷體" w:eastAsia="標楷體" w:hAnsi="標楷體" w:cs="Adobe ｩ愰・Std L" w:hint="eastAsia"/>
                <w:kern w:val="0"/>
                <w:szCs w:val="24"/>
              </w:rPr>
              <w:t>輔導團聯絡人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131" w:rsidRPr="004251C0" w:rsidRDefault="00EC6131" w:rsidP="00EC6131">
            <w:pPr>
              <w:autoSpaceDE w:val="0"/>
              <w:autoSpaceDN w:val="0"/>
              <w:adjustRightInd w:val="0"/>
              <w:spacing w:line="256" w:lineRule="exact"/>
              <w:ind w:left="102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陳俊雄</w:t>
            </w:r>
          </w:p>
        </w:tc>
      </w:tr>
      <w:tr w:rsidR="00957F8E" w:rsidTr="00704A14">
        <w:trPr>
          <w:trHeight w:hRule="exact" w:val="634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8E" w:rsidRPr="004251C0" w:rsidRDefault="00957F8E" w:rsidP="00704A14">
            <w:pPr>
              <w:autoSpaceDE w:val="0"/>
              <w:autoSpaceDN w:val="0"/>
              <w:adjustRightInd w:val="0"/>
              <w:spacing w:before="89"/>
              <w:ind w:left="58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251C0">
              <w:rPr>
                <w:rFonts w:ascii="標楷體" w:eastAsia="標楷體" w:hAnsi="標楷體" w:cs="Adobe ｩ愰・Std L" w:hint="eastAsia"/>
                <w:kern w:val="0"/>
                <w:szCs w:val="24"/>
              </w:rPr>
              <w:t>記錄人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8E" w:rsidRPr="004251C0" w:rsidRDefault="004D23CE" w:rsidP="00704A14">
            <w:pPr>
              <w:autoSpaceDE w:val="0"/>
              <w:autoSpaceDN w:val="0"/>
              <w:adjustRightInd w:val="0"/>
              <w:spacing w:before="89"/>
              <w:ind w:left="101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廖淑苹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8E" w:rsidRPr="004251C0" w:rsidRDefault="00957F8E" w:rsidP="00704A14">
            <w:pPr>
              <w:autoSpaceDE w:val="0"/>
              <w:autoSpaceDN w:val="0"/>
              <w:adjustRightInd w:val="0"/>
              <w:spacing w:line="256" w:lineRule="exact"/>
              <w:ind w:left="131" w:right="113"/>
              <w:jc w:val="center"/>
              <w:rPr>
                <w:rFonts w:ascii="標楷體" w:eastAsia="標楷體" w:hAnsi="標楷體" w:cs="Adobe ｩ愰・Std L"/>
                <w:kern w:val="0"/>
                <w:szCs w:val="24"/>
              </w:rPr>
            </w:pPr>
            <w:r w:rsidRPr="004251C0">
              <w:rPr>
                <w:rFonts w:ascii="標楷體" w:eastAsia="標楷體" w:hAnsi="標楷體" w:cs="Adobe ｩ愰・Std L" w:hint="eastAsia"/>
                <w:kern w:val="0"/>
                <w:position w:val="-2"/>
                <w:szCs w:val="24"/>
              </w:rPr>
              <w:t>聯絡人電話及</w:t>
            </w:r>
          </w:p>
          <w:p w:rsidR="00957F8E" w:rsidRPr="004251C0" w:rsidRDefault="00957F8E" w:rsidP="00704A14">
            <w:pPr>
              <w:autoSpaceDE w:val="0"/>
              <w:autoSpaceDN w:val="0"/>
              <w:adjustRightInd w:val="0"/>
              <w:spacing w:line="312" w:lineRule="exact"/>
              <w:ind w:left="371" w:right="353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251C0">
              <w:rPr>
                <w:rFonts w:ascii="標楷體" w:eastAsia="標楷體" w:hAnsi="標楷體" w:cs="Adobe ｩ愰・Std L" w:hint="eastAsia"/>
                <w:kern w:val="0"/>
                <w:position w:val="-3"/>
                <w:szCs w:val="24"/>
              </w:rPr>
              <w:t>電子信箱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8E" w:rsidRDefault="004D23CE" w:rsidP="000F4EF4"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0933662836</w:t>
            </w:r>
          </w:p>
          <w:p w:rsidR="00EC6131" w:rsidRPr="004251C0" w:rsidRDefault="004D23CE" w:rsidP="000F4EF4"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supin6</w:t>
            </w:r>
            <w:r w:rsidR="00EC6131">
              <w:rPr>
                <w:rFonts w:ascii="標楷體" w:eastAsia="標楷體" w:hAnsi="標楷體" w:cs="Times New Roman" w:hint="eastAsia"/>
                <w:kern w:val="0"/>
                <w:szCs w:val="24"/>
              </w:rPr>
              <w:t>3@tn.edu.tw</w:t>
            </w:r>
          </w:p>
        </w:tc>
      </w:tr>
      <w:tr w:rsidR="00957F8E" w:rsidTr="00704A14">
        <w:trPr>
          <w:trHeight w:hRule="exact" w:val="10736"/>
        </w:trPr>
        <w:tc>
          <w:tcPr>
            <w:tcW w:w="10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8E" w:rsidRPr="004251C0" w:rsidRDefault="00957F8E" w:rsidP="00704A14">
            <w:pPr>
              <w:autoSpaceDE w:val="0"/>
              <w:autoSpaceDN w:val="0"/>
              <w:adjustRightInd w:val="0"/>
              <w:spacing w:line="300" w:lineRule="exact"/>
              <w:ind w:left="102" w:right="-20"/>
              <w:rPr>
                <w:rFonts w:ascii="標楷體" w:eastAsia="標楷體" w:hAnsi="標楷體" w:cs="Adobe ｩ愰・Std L"/>
                <w:kern w:val="0"/>
                <w:sz w:val="28"/>
                <w:szCs w:val="28"/>
              </w:rPr>
            </w:pPr>
            <w:r w:rsidRPr="004251C0">
              <w:rPr>
                <w:rFonts w:ascii="標楷體" w:eastAsia="標楷體" w:hAnsi="標楷體" w:cs="Adobe ｩ愰・Std L" w:hint="eastAsia"/>
                <w:kern w:val="0"/>
                <w:position w:val="-3"/>
                <w:sz w:val="28"/>
                <w:szCs w:val="28"/>
              </w:rPr>
              <w:t>二、簡報摘要</w:t>
            </w:r>
          </w:p>
          <w:p w:rsidR="00957F8E" w:rsidRPr="004251C0" w:rsidRDefault="00957F8E" w:rsidP="00704A14">
            <w:pPr>
              <w:autoSpaceDE w:val="0"/>
              <w:autoSpaceDN w:val="0"/>
              <w:adjustRightInd w:val="0"/>
              <w:spacing w:before="2" w:line="120" w:lineRule="exact"/>
              <w:rPr>
                <w:rFonts w:ascii="標楷體" w:eastAsia="標楷體" w:hAnsi="標楷體" w:cs="Times New Roman"/>
                <w:kern w:val="0"/>
                <w:sz w:val="12"/>
                <w:szCs w:val="12"/>
              </w:rPr>
            </w:pPr>
          </w:p>
          <w:p w:rsidR="00971B63" w:rsidRPr="00025070" w:rsidRDefault="00971B63" w:rsidP="00971B63">
            <w:pPr>
              <w:spacing w:line="400" w:lineRule="exact"/>
              <w:ind w:firstLineChars="100" w:firstLine="30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dobe ｩ愰・Std L" w:hint="eastAsia"/>
                <w:w w:val="126"/>
                <w:kern w:val="0"/>
                <w:szCs w:val="24"/>
              </w:rPr>
              <w:t>(一)</w:t>
            </w:r>
            <w:r w:rsidRPr="00025070">
              <w:rPr>
                <w:rFonts w:ascii="標楷體" w:eastAsia="標楷體" w:hAnsi="標楷體" w:hint="eastAsia"/>
                <w:color w:val="000000"/>
              </w:rPr>
              <w:t>目</w:t>
            </w:r>
            <w:r>
              <w:rPr>
                <w:rFonts w:ascii="標楷體" w:eastAsia="標楷體" w:hAnsi="標楷體" w:hint="eastAsia"/>
              </w:rPr>
              <w:t>標</w:t>
            </w:r>
            <w:r w:rsidRPr="00025070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:rsidR="004D23CE" w:rsidRPr="00066BBB" w:rsidRDefault="004D23CE" w:rsidP="004D23CE">
            <w:pPr>
              <w:widowControl/>
              <w:numPr>
                <w:ilvl w:val="0"/>
                <w:numId w:val="8"/>
              </w:num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透過講師講解，了解可用之閱讀理解策略</w:t>
            </w:r>
            <w:r w:rsidRPr="00066BBB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4D23CE" w:rsidRPr="00B75ED4" w:rsidRDefault="004D23CE" w:rsidP="004D23CE">
            <w:pPr>
              <w:widowControl/>
              <w:numPr>
                <w:ilvl w:val="0"/>
                <w:numId w:val="8"/>
              </w:num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將閱讀理解策略運用於閱讀理科文本上，將理論與實際結合</w:t>
            </w:r>
            <w:r w:rsidRPr="00066BBB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4D23CE" w:rsidRPr="002123DD" w:rsidRDefault="004D23CE" w:rsidP="004D23CE">
            <w:pPr>
              <w:widowControl/>
              <w:numPr>
                <w:ilvl w:val="0"/>
                <w:numId w:val="8"/>
              </w:num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增進自然領域教師專業知能，精進教師教學能力，發展有效教學策略。</w:t>
            </w:r>
          </w:p>
          <w:p w:rsidR="00957F8E" w:rsidRPr="00971B63" w:rsidRDefault="004D23CE" w:rsidP="004D23CE">
            <w:pPr>
              <w:pStyle w:val="aa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提升教師多元教學與評量能力</w:t>
            </w:r>
            <w:r>
              <w:rPr>
                <w:rFonts w:ascii="標楷體" w:eastAsia="標楷體" w:hAnsi="標楷體" w:cs="標楷體" w:hint="eastAsia"/>
                <w:color w:val="000000"/>
              </w:rPr>
              <w:t>，讓學生藉由提高理科文本閱讀能力以培養科學素養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957F8E" w:rsidRPr="004251C0" w:rsidRDefault="00957F8E" w:rsidP="00704A14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  <w:p w:rsidR="00971B63" w:rsidRPr="00025070" w:rsidRDefault="00971B63" w:rsidP="00971B6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dobe ｩ愰・Std L" w:hint="eastAsia"/>
                <w:w w:val="126"/>
                <w:kern w:val="0"/>
                <w:szCs w:val="24"/>
              </w:rPr>
              <w:t xml:space="preserve">  </w:t>
            </w:r>
            <w:r w:rsidR="00957F8E" w:rsidRPr="00971B63">
              <w:rPr>
                <w:rFonts w:ascii="標楷體" w:eastAsia="標楷體" w:hAnsi="標楷體" w:cs="Adobe ｩ愰・Std L"/>
                <w:w w:val="126"/>
                <w:kern w:val="0"/>
                <w:szCs w:val="24"/>
              </w:rPr>
              <w:t>(</w:t>
            </w:r>
            <w:r w:rsidR="00957F8E" w:rsidRPr="00971B63">
              <w:rPr>
                <w:rFonts w:ascii="標楷體" w:eastAsia="標楷體" w:hAnsi="標楷體" w:cs="Adobe ｩ愰・Std L" w:hint="eastAsia"/>
                <w:w w:val="126"/>
                <w:kern w:val="0"/>
                <w:szCs w:val="24"/>
              </w:rPr>
              <w:t>二</w:t>
            </w:r>
            <w:r w:rsidR="00957F8E" w:rsidRPr="00971B63">
              <w:rPr>
                <w:rFonts w:ascii="標楷體" w:eastAsia="標楷體" w:hAnsi="標楷體" w:cs="Adobe ｩ愰・Std L"/>
                <w:w w:val="126"/>
                <w:kern w:val="0"/>
                <w:szCs w:val="24"/>
              </w:rPr>
              <w:t>)</w:t>
            </w:r>
            <w:r w:rsidRPr="00025070">
              <w:rPr>
                <w:rFonts w:ascii="標楷體" w:eastAsia="標楷體" w:hAnsi="標楷體" w:hint="eastAsia"/>
                <w:color w:val="000000"/>
              </w:rPr>
              <w:t>課程內容：</w:t>
            </w:r>
          </w:p>
          <w:tbl>
            <w:tblPr>
              <w:tblW w:w="872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5"/>
              <w:gridCol w:w="4615"/>
              <w:gridCol w:w="2556"/>
            </w:tblGrid>
            <w:tr w:rsidR="00971B63" w:rsidRPr="00025070" w:rsidTr="008C3F3B">
              <w:trPr>
                <w:trHeight w:val="348"/>
                <w:jc w:val="center"/>
              </w:trPr>
              <w:tc>
                <w:tcPr>
                  <w:tcW w:w="1555" w:type="dxa"/>
                  <w:vAlign w:val="center"/>
                </w:tcPr>
                <w:p w:rsidR="00971B63" w:rsidRPr="00025070" w:rsidRDefault="00971B63" w:rsidP="008C3F3B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025070">
                    <w:rPr>
                      <w:rFonts w:ascii="標楷體" w:eastAsia="標楷體" w:hAnsi="標楷體" w:hint="eastAsia"/>
                      <w:color w:val="000000"/>
                    </w:rPr>
                    <w:t>時   間</w:t>
                  </w:r>
                </w:p>
              </w:tc>
              <w:tc>
                <w:tcPr>
                  <w:tcW w:w="4615" w:type="dxa"/>
                  <w:vAlign w:val="center"/>
                </w:tcPr>
                <w:p w:rsidR="00971B63" w:rsidRPr="00025070" w:rsidRDefault="00971B63" w:rsidP="008C3F3B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025070">
                    <w:rPr>
                      <w:rFonts w:ascii="標楷體" w:eastAsia="標楷體" w:hAnsi="標楷體" w:hint="eastAsia"/>
                      <w:color w:val="000000"/>
                    </w:rPr>
                    <w:t>課  程  內  容</w:t>
                  </w:r>
                </w:p>
              </w:tc>
              <w:tc>
                <w:tcPr>
                  <w:tcW w:w="2556" w:type="dxa"/>
                  <w:vAlign w:val="center"/>
                </w:tcPr>
                <w:p w:rsidR="00971B63" w:rsidRPr="00025070" w:rsidRDefault="00971B63" w:rsidP="008C3F3B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025070">
                    <w:rPr>
                      <w:rFonts w:ascii="標楷體" w:eastAsia="標楷體" w:hAnsi="標楷體" w:hint="eastAsia"/>
                      <w:color w:val="000000"/>
                    </w:rPr>
                    <w:t>講  師（主持人）</w:t>
                  </w:r>
                </w:p>
              </w:tc>
            </w:tr>
            <w:tr w:rsidR="00971B63" w:rsidRPr="00025070" w:rsidTr="008C3F3B">
              <w:trPr>
                <w:cantSplit/>
                <w:trHeight w:val="458"/>
                <w:jc w:val="center"/>
              </w:trPr>
              <w:tc>
                <w:tcPr>
                  <w:tcW w:w="1555" w:type="dxa"/>
                  <w:tcBorders>
                    <w:bottom w:val="single" w:sz="4" w:space="0" w:color="auto"/>
                  </w:tcBorders>
                  <w:vAlign w:val="center"/>
                </w:tcPr>
                <w:p w:rsidR="00971B63" w:rsidRPr="00025070" w:rsidRDefault="00971B63" w:rsidP="008C3F3B">
                  <w:pPr>
                    <w:snapToGrid w:val="0"/>
                    <w:spacing w:line="2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08:30-08:5</w:t>
                  </w:r>
                  <w:r w:rsidRPr="00025070">
                    <w:rPr>
                      <w:rFonts w:ascii="標楷體" w:eastAsia="標楷體" w:hAnsi="標楷體" w:hint="eastAsia"/>
                    </w:rPr>
                    <w:t>0</w:t>
                  </w:r>
                </w:p>
              </w:tc>
              <w:tc>
                <w:tcPr>
                  <w:tcW w:w="4615" w:type="dxa"/>
                  <w:tcBorders>
                    <w:bottom w:val="single" w:sz="4" w:space="0" w:color="auto"/>
                  </w:tcBorders>
                  <w:vAlign w:val="center"/>
                </w:tcPr>
                <w:p w:rsidR="00971B63" w:rsidRPr="00025070" w:rsidRDefault="00971B63" w:rsidP="008C3F3B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025070">
                    <w:rPr>
                      <w:rFonts w:ascii="標楷體" w:eastAsia="標楷體" w:hAnsi="標楷體" w:hint="eastAsia"/>
                      <w:color w:val="000000"/>
                    </w:rPr>
                    <w:t>報到</w:t>
                  </w:r>
                </w:p>
              </w:tc>
              <w:tc>
                <w:tcPr>
                  <w:tcW w:w="2556" w:type="dxa"/>
                  <w:tcBorders>
                    <w:bottom w:val="single" w:sz="4" w:space="0" w:color="auto"/>
                  </w:tcBorders>
                  <w:vAlign w:val="center"/>
                </w:tcPr>
                <w:p w:rsidR="00971B63" w:rsidRPr="00025070" w:rsidRDefault="00971B63" w:rsidP="008C3F3B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025070">
                    <w:rPr>
                      <w:rFonts w:ascii="標楷體" w:eastAsia="標楷體" w:hAnsi="標楷體" w:hint="eastAsia"/>
                      <w:color w:val="000000"/>
                    </w:rPr>
                    <w:t>承辦學校</w:t>
                  </w:r>
                </w:p>
              </w:tc>
            </w:tr>
            <w:tr w:rsidR="004D23CE" w:rsidRPr="00025070" w:rsidTr="008C3F3B">
              <w:trPr>
                <w:cantSplit/>
                <w:trHeight w:val="532"/>
                <w:jc w:val="center"/>
              </w:trPr>
              <w:tc>
                <w:tcPr>
                  <w:tcW w:w="1555" w:type="dxa"/>
                  <w:tcBorders>
                    <w:bottom w:val="single" w:sz="4" w:space="0" w:color="auto"/>
                  </w:tcBorders>
                  <w:vAlign w:val="center"/>
                </w:tcPr>
                <w:p w:rsidR="004D23CE" w:rsidRPr="00086016" w:rsidRDefault="004D23CE" w:rsidP="00354EE0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086016">
                    <w:rPr>
                      <w:rFonts w:ascii="Times New Roman" w:eastAsia="標楷體" w:hAnsi="Times New Roman" w:hint="eastAsia"/>
                      <w:szCs w:val="24"/>
                    </w:rPr>
                    <w:t>08</w:t>
                  </w:r>
                  <w:r w:rsidRPr="00086016">
                    <w:rPr>
                      <w:rFonts w:ascii="Times New Roman" w:eastAsia="標楷體" w:hAnsi="Times New Roman"/>
                      <w:szCs w:val="24"/>
                    </w:rPr>
                    <w:t>:</w:t>
                  </w:r>
                  <w:r w:rsidRPr="00086016">
                    <w:rPr>
                      <w:rFonts w:ascii="Times New Roman" w:eastAsia="標楷體" w:hAnsi="Times New Roman" w:hint="eastAsia"/>
                      <w:szCs w:val="24"/>
                    </w:rPr>
                    <w:t>3</w:t>
                  </w:r>
                  <w:r w:rsidRPr="00086016">
                    <w:rPr>
                      <w:rFonts w:ascii="Times New Roman" w:eastAsia="標楷體" w:hAnsi="Times New Roman"/>
                      <w:szCs w:val="24"/>
                    </w:rPr>
                    <w:t>0-</w:t>
                  </w:r>
                  <w:r w:rsidRPr="00086016">
                    <w:rPr>
                      <w:rFonts w:ascii="Times New Roman" w:eastAsia="標楷體" w:hAnsi="Times New Roman" w:hint="eastAsia"/>
                      <w:szCs w:val="24"/>
                    </w:rPr>
                    <w:t>10</w:t>
                  </w:r>
                  <w:r w:rsidRPr="00086016">
                    <w:rPr>
                      <w:rFonts w:ascii="Times New Roman" w:eastAsia="標楷體" w:hAnsi="Times New Roman"/>
                      <w:szCs w:val="24"/>
                    </w:rPr>
                    <w:t>:</w:t>
                  </w:r>
                  <w:r w:rsidRPr="00086016">
                    <w:rPr>
                      <w:rFonts w:ascii="Times New Roman" w:eastAsia="標楷體" w:hAnsi="Times New Roman" w:hint="eastAsia"/>
                      <w:szCs w:val="24"/>
                    </w:rPr>
                    <w:t>0</w:t>
                  </w:r>
                  <w:r w:rsidRPr="00086016">
                    <w:rPr>
                      <w:rFonts w:ascii="Times New Roman" w:eastAsia="標楷體" w:hAnsi="Times New Roman"/>
                      <w:szCs w:val="24"/>
                    </w:rPr>
                    <w:t>0</w:t>
                  </w:r>
                </w:p>
              </w:tc>
              <w:tc>
                <w:tcPr>
                  <w:tcW w:w="4615" w:type="dxa"/>
                  <w:tcBorders>
                    <w:bottom w:val="single" w:sz="4" w:space="0" w:color="auto"/>
                  </w:tcBorders>
                  <w:vAlign w:val="center"/>
                </w:tcPr>
                <w:p w:rsidR="004D23CE" w:rsidRPr="00086016" w:rsidRDefault="004D23CE" w:rsidP="00354EE0">
                  <w:pPr>
                    <w:snapToGrid w:val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086016">
                    <w:rPr>
                      <w:rFonts w:ascii="Times New Roman" w:eastAsia="標楷體" w:hAnsi="Times New Roman" w:hint="eastAsia"/>
                      <w:szCs w:val="24"/>
                    </w:rPr>
                    <w:t>閱讀理解策略教學概論</w:t>
                  </w:r>
                </w:p>
              </w:tc>
              <w:tc>
                <w:tcPr>
                  <w:tcW w:w="2556" w:type="dxa"/>
                  <w:tcBorders>
                    <w:bottom w:val="single" w:sz="4" w:space="0" w:color="auto"/>
                  </w:tcBorders>
                  <w:vAlign w:val="center"/>
                </w:tcPr>
                <w:p w:rsidR="004D23CE" w:rsidRPr="00086016" w:rsidRDefault="004D23CE" w:rsidP="00354EE0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086016">
                    <w:rPr>
                      <w:rFonts w:ascii="Times New Roman" w:eastAsia="標楷體" w:hAnsi="Times New Roman" w:hint="eastAsia"/>
                      <w:szCs w:val="24"/>
                    </w:rPr>
                    <w:t>何憶婷</w:t>
                  </w:r>
                </w:p>
              </w:tc>
            </w:tr>
            <w:tr w:rsidR="004D23CE" w:rsidRPr="00025070" w:rsidTr="008C3F3B">
              <w:trPr>
                <w:cantSplit/>
                <w:trHeight w:val="471"/>
                <w:jc w:val="center"/>
              </w:trPr>
              <w:tc>
                <w:tcPr>
                  <w:tcW w:w="1555" w:type="dxa"/>
                  <w:vAlign w:val="center"/>
                </w:tcPr>
                <w:p w:rsidR="004D23CE" w:rsidRPr="00086016" w:rsidRDefault="004D23CE" w:rsidP="00354EE0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086016">
                    <w:rPr>
                      <w:rFonts w:ascii="Times New Roman" w:eastAsia="標楷體" w:hAnsi="Times New Roman" w:hint="eastAsia"/>
                      <w:szCs w:val="24"/>
                    </w:rPr>
                    <w:t>10:00-10:10</w:t>
                  </w:r>
                </w:p>
              </w:tc>
              <w:tc>
                <w:tcPr>
                  <w:tcW w:w="4615" w:type="dxa"/>
                  <w:tcBorders>
                    <w:bottom w:val="single" w:sz="4" w:space="0" w:color="auto"/>
                  </w:tcBorders>
                  <w:vAlign w:val="center"/>
                </w:tcPr>
                <w:p w:rsidR="004D23CE" w:rsidRPr="00086016" w:rsidRDefault="004D23CE" w:rsidP="00354EE0">
                  <w:pPr>
                    <w:snapToGrid w:val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086016">
                    <w:rPr>
                      <w:rFonts w:ascii="Times New Roman" w:eastAsia="標楷體" w:hAnsi="Times New Roman" w:hint="eastAsia"/>
                      <w:szCs w:val="24"/>
                    </w:rPr>
                    <w:t>茶敘</w:t>
                  </w:r>
                </w:p>
              </w:tc>
              <w:tc>
                <w:tcPr>
                  <w:tcW w:w="2556" w:type="dxa"/>
                  <w:vAlign w:val="center"/>
                </w:tcPr>
                <w:p w:rsidR="004D23CE" w:rsidRPr="00086016" w:rsidRDefault="004D23CE" w:rsidP="00354EE0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086016">
                    <w:rPr>
                      <w:rFonts w:ascii="Times New Roman" w:eastAsia="標楷體" w:hAnsi="Times New Roman" w:hint="eastAsia"/>
                      <w:szCs w:val="24"/>
                    </w:rPr>
                    <w:t>廖淑苹</w:t>
                  </w:r>
                </w:p>
              </w:tc>
            </w:tr>
            <w:tr w:rsidR="004D23CE" w:rsidRPr="00025070" w:rsidTr="008C3F3B">
              <w:trPr>
                <w:cantSplit/>
                <w:trHeight w:val="463"/>
                <w:jc w:val="center"/>
              </w:trPr>
              <w:tc>
                <w:tcPr>
                  <w:tcW w:w="1555" w:type="dxa"/>
                  <w:tcBorders>
                    <w:bottom w:val="single" w:sz="4" w:space="0" w:color="auto"/>
                  </w:tcBorders>
                  <w:vAlign w:val="center"/>
                </w:tcPr>
                <w:p w:rsidR="004D23CE" w:rsidRPr="00086016" w:rsidRDefault="004D23CE" w:rsidP="00354EE0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086016">
                    <w:rPr>
                      <w:rFonts w:ascii="Times New Roman" w:eastAsia="標楷體" w:hAnsi="Times New Roman" w:hint="eastAsia"/>
                      <w:szCs w:val="24"/>
                    </w:rPr>
                    <w:t>10</w:t>
                  </w:r>
                  <w:r w:rsidRPr="00086016">
                    <w:rPr>
                      <w:rFonts w:ascii="Times New Roman" w:eastAsia="標楷體" w:hAnsi="Times New Roman"/>
                      <w:szCs w:val="24"/>
                    </w:rPr>
                    <w:t>:</w:t>
                  </w:r>
                  <w:r w:rsidRPr="00086016">
                    <w:rPr>
                      <w:rFonts w:ascii="Times New Roman" w:eastAsia="標楷體" w:hAnsi="Times New Roman" w:hint="eastAsia"/>
                      <w:szCs w:val="24"/>
                    </w:rPr>
                    <w:t>1</w:t>
                  </w:r>
                  <w:r w:rsidRPr="00086016">
                    <w:rPr>
                      <w:rFonts w:ascii="Times New Roman" w:eastAsia="標楷體" w:hAnsi="Times New Roman"/>
                      <w:szCs w:val="24"/>
                    </w:rPr>
                    <w:t>0-</w:t>
                  </w:r>
                  <w:r w:rsidRPr="00086016">
                    <w:rPr>
                      <w:rFonts w:ascii="Times New Roman" w:eastAsia="標楷體" w:hAnsi="Times New Roman" w:hint="eastAsia"/>
                      <w:szCs w:val="24"/>
                    </w:rPr>
                    <w:t>11</w:t>
                  </w:r>
                  <w:r w:rsidRPr="00086016">
                    <w:rPr>
                      <w:rFonts w:ascii="Times New Roman" w:eastAsia="標楷體" w:hAnsi="Times New Roman"/>
                      <w:szCs w:val="24"/>
                    </w:rPr>
                    <w:t>:</w:t>
                  </w:r>
                  <w:r w:rsidRPr="00086016">
                    <w:rPr>
                      <w:rFonts w:ascii="Times New Roman" w:eastAsia="標楷體" w:hAnsi="Times New Roman" w:hint="eastAsia"/>
                      <w:szCs w:val="24"/>
                    </w:rPr>
                    <w:t>1</w:t>
                  </w:r>
                  <w:r w:rsidRPr="00086016">
                    <w:rPr>
                      <w:rFonts w:ascii="Times New Roman" w:eastAsia="標楷體" w:hAnsi="Times New Roman"/>
                      <w:szCs w:val="24"/>
                    </w:rPr>
                    <w:t>0</w:t>
                  </w:r>
                </w:p>
              </w:tc>
              <w:tc>
                <w:tcPr>
                  <w:tcW w:w="4615" w:type="dxa"/>
                  <w:tcBorders>
                    <w:bottom w:val="single" w:sz="4" w:space="0" w:color="auto"/>
                  </w:tcBorders>
                  <w:vAlign w:val="center"/>
                </w:tcPr>
                <w:p w:rsidR="004D23CE" w:rsidRPr="00086016" w:rsidRDefault="004D23CE" w:rsidP="00354EE0">
                  <w:pPr>
                    <w:snapToGrid w:val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086016">
                    <w:rPr>
                      <w:rFonts w:ascii="Times New Roman" w:eastAsia="標楷體" w:hAnsi="Times New Roman" w:hint="eastAsia"/>
                      <w:szCs w:val="24"/>
                    </w:rPr>
                    <w:t>實務操作</w:t>
                  </w:r>
                </w:p>
              </w:tc>
              <w:tc>
                <w:tcPr>
                  <w:tcW w:w="2556" w:type="dxa"/>
                  <w:vAlign w:val="center"/>
                </w:tcPr>
                <w:p w:rsidR="004D23CE" w:rsidRPr="00086016" w:rsidRDefault="004D23CE" w:rsidP="00354EE0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086016">
                    <w:rPr>
                      <w:rFonts w:ascii="Times New Roman" w:eastAsia="標楷體" w:hAnsi="Times New Roman" w:hint="eastAsia"/>
                      <w:szCs w:val="24"/>
                    </w:rPr>
                    <w:t>何憶婷</w:t>
                  </w:r>
                </w:p>
              </w:tc>
            </w:tr>
            <w:tr w:rsidR="004D23CE" w:rsidRPr="00025070" w:rsidTr="008C3F3B">
              <w:trPr>
                <w:cantSplit/>
                <w:trHeight w:val="526"/>
                <w:jc w:val="center"/>
              </w:trPr>
              <w:tc>
                <w:tcPr>
                  <w:tcW w:w="1555" w:type="dxa"/>
                  <w:tcBorders>
                    <w:bottom w:val="single" w:sz="4" w:space="0" w:color="auto"/>
                  </w:tcBorders>
                  <w:vAlign w:val="center"/>
                </w:tcPr>
                <w:p w:rsidR="004D23CE" w:rsidRPr="00086016" w:rsidRDefault="004D23CE" w:rsidP="00354EE0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086016">
                    <w:rPr>
                      <w:rFonts w:ascii="Times New Roman" w:eastAsia="標楷體" w:hAnsi="Times New Roman" w:hint="eastAsia"/>
                      <w:szCs w:val="24"/>
                    </w:rPr>
                    <w:t>11:10-11:30</w:t>
                  </w:r>
                </w:p>
              </w:tc>
              <w:tc>
                <w:tcPr>
                  <w:tcW w:w="4615" w:type="dxa"/>
                  <w:tcBorders>
                    <w:bottom w:val="single" w:sz="4" w:space="0" w:color="auto"/>
                  </w:tcBorders>
                  <w:vAlign w:val="center"/>
                </w:tcPr>
                <w:p w:rsidR="004D23CE" w:rsidRPr="00086016" w:rsidRDefault="004D23CE" w:rsidP="00354EE0">
                  <w:pPr>
                    <w:snapToGrid w:val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086016">
                    <w:rPr>
                      <w:rFonts w:ascii="Times New Roman" w:eastAsia="標楷體" w:hAnsi="Times New Roman" w:hint="eastAsia"/>
                      <w:szCs w:val="24"/>
                    </w:rPr>
                    <w:t>綜合座談</w:t>
                  </w:r>
                </w:p>
              </w:tc>
              <w:tc>
                <w:tcPr>
                  <w:tcW w:w="2556" w:type="dxa"/>
                  <w:tcBorders>
                    <w:bottom w:val="single" w:sz="4" w:space="0" w:color="auto"/>
                  </w:tcBorders>
                  <w:vAlign w:val="center"/>
                </w:tcPr>
                <w:p w:rsidR="004D23CE" w:rsidRPr="00086016" w:rsidRDefault="004D23CE" w:rsidP="00354EE0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陳柏蒼校長</w:t>
                  </w:r>
                </w:p>
              </w:tc>
            </w:tr>
          </w:tbl>
          <w:p w:rsidR="00957F8E" w:rsidRPr="00B8537D" w:rsidRDefault="00957F8E" w:rsidP="00971B63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 w:cs="Adobe ｩ愰・Std L"/>
                <w:kern w:val="0"/>
                <w:szCs w:val="24"/>
              </w:rPr>
            </w:pPr>
          </w:p>
        </w:tc>
      </w:tr>
    </w:tbl>
    <w:p w:rsidR="00957F8E" w:rsidRDefault="00957F8E" w:rsidP="00957F8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  <w:sectPr w:rsidR="00957F8E" w:rsidSect="00957F8E">
          <w:pgSz w:w="11920" w:h="16840"/>
          <w:pgMar w:top="1040" w:right="620" w:bottom="280" w:left="860" w:header="720" w:footer="720" w:gutter="0"/>
          <w:cols w:space="720"/>
          <w:noEndnote/>
        </w:sect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35"/>
        <w:gridCol w:w="5235"/>
      </w:tblGrid>
      <w:tr w:rsidR="005203E7" w:rsidRPr="005203E7" w:rsidTr="00C02748">
        <w:trPr>
          <w:trHeight w:val="840"/>
        </w:trPr>
        <w:tc>
          <w:tcPr>
            <w:tcW w:w="10470" w:type="dxa"/>
            <w:gridSpan w:val="2"/>
            <w:vAlign w:val="center"/>
          </w:tcPr>
          <w:p w:rsidR="005203E7" w:rsidRPr="005203E7" w:rsidRDefault="005203E7" w:rsidP="00C02748">
            <w:pPr>
              <w:autoSpaceDE w:val="0"/>
              <w:autoSpaceDN w:val="0"/>
              <w:adjustRightInd w:val="0"/>
              <w:spacing w:line="299" w:lineRule="exact"/>
              <w:ind w:left="78" w:right="-20"/>
              <w:jc w:val="both"/>
              <w:rPr>
                <w:rFonts w:ascii="標楷體" w:eastAsia="標楷體" w:hAnsi="標楷體" w:cs="Adobe ｩ愰・Std L"/>
                <w:kern w:val="0"/>
                <w:position w:val="-3"/>
                <w:sz w:val="28"/>
                <w:szCs w:val="28"/>
              </w:rPr>
            </w:pPr>
            <w:r w:rsidRPr="00C02748">
              <w:rPr>
                <w:rFonts w:ascii="標楷體" w:eastAsia="標楷體" w:hAnsi="標楷體" w:cs="Adobe ｩ愰・Std L" w:hint="eastAsia"/>
                <w:kern w:val="0"/>
                <w:position w:val="-3"/>
                <w:sz w:val="32"/>
                <w:szCs w:val="28"/>
              </w:rPr>
              <w:lastRenderedPageBreak/>
              <w:t>四、活動剪影</w:t>
            </w:r>
          </w:p>
        </w:tc>
      </w:tr>
      <w:tr w:rsidR="005203E7" w:rsidRPr="005203E7" w:rsidTr="00A25F5A">
        <w:trPr>
          <w:trHeight w:val="70"/>
        </w:trPr>
        <w:tc>
          <w:tcPr>
            <w:tcW w:w="5235" w:type="dxa"/>
            <w:vAlign w:val="center"/>
          </w:tcPr>
          <w:p w:rsidR="005203E7" w:rsidRPr="005203E7" w:rsidRDefault="00A25F5A" w:rsidP="00A25F5A">
            <w:pPr>
              <w:autoSpaceDE w:val="0"/>
              <w:autoSpaceDN w:val="0"/>
              <w:adjustRightInd w:val="0"/>
              <w:spacing w:line="299" w:lineRule="exact"/>
              <w:ind w:right="-20"/>
              <w:rPr>
                <w:rFonts w:ascii="標楷體" w:eastAsia="標楷體" w:hAnsi="標楷體" w:cs="Adobe ｩ愰・Std L"/>
                <w:kern w:val="0"/>
                <w:position w:val="-3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E87A1C3" wp14:editId="3455AEA0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-2221230</wp:posOffset>
                  </wp:positionV>
                  <wp:extent cx="3095625" cy="2319020"/>
                  <wp:effectExtent l="0" t="0" r="9525" b="5080"/>
                  <wp:wrapThrough wrapText="bothSides">
                    <wp:wrapPolygon edited="0">
                      <wp:start x="0" y="0"/>
                      <wp:lineTo x="0" y="21470"/>
                      <wp:lineTo x="21534" y="21470"/>
                      <wp:lineTo x="21534" y="0"/>
                      <wp:lineTo x="0" y="0"/>
                    </wp:wrapPolygon>
                  </wp:wrapThrough>
                  <wp:docPr id="4" name="圖片 4" descr="IMG_26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_26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2319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35" w:type="dxa"/>
          </w:tcPr>
          <w:p w:rsidR="005203E7" w:rsidRPr="005203E7" w:rsidRDefault="00A25F5A" w:rsidP="005203E7">
            <w:pPr>
              <w:autoSpaceDE w:val="0"/>
              <w:autoSpaceDN w:val="0"/>
              <w:adjustRightInd w:val="0"/>
              <w:spacing w:line="299" w:lineRule="exact"/>
              <w:ind w:left="78" w:right="-20"/>
              <w:jc w:val="both"/>
              <w:rPr>
                <w:rFonts w:ascii="標楷體" w:eastAsia="標楷體" w:hAnsi="標楷體" w:cs="Adobe ｩ愰・Std L"/>
                <w:kern w:val="0"/>
                <w:position w:val="-3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F470B02" wp14:editId="137E2FAF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127000</wp:posOffset>
                  </wp:positionV>
                  <wp:extent cx="3114675" cy="2333625"/>
                  <wp:effectExtent l="0" t="0" r="9525" b="9525"/>
                  <wp:wrapSquare wrapText="bothSides"/>
                  <wp:docPr id="3" name="圖片 3" descr="IMG_26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_26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C0CFE" w:rsidRPr="005203E7" w:rsidTr="004C0CFE">
        <w:trPr>
          <w:trHeight w:val="593"/>
        </w:trPr>
        <w:tc>
          <w:tcPr>
            <w:tcW w:w="5235" w:type="dxa"/>
            <w:vAlign w:val="center"/>
          </w:tcPr>
          <w:p w:rsidR="004C0CFE" w:rsidRDefault="00A25F5A" w:rsidP="00666008">
            <w:pPr>
              <w:autoSpaceDE w:val="0"/>
              <w:autoSpaceDN w:val="0"/>
              <w:adjustRightInd w:val="0"/>
              <w:spacing w:line="299" w:lineRule="exact"/>
              <w:ind w:right="-20"/>
              <w:jc w:val="center"/>
              <w:rPr>
                <w:rFonts w:ascii="標楷體" w:eastAsia="標楷體" w:hAnsi="標楷體" w:cs="Adobe ｩ愰・Std L"/>
                <w:noProof/>
                <w:kern w:val="0"/>
                <w:position w:val="-3"/>
                <w:sz w:val="28"/>
                <w:szCs w:val="28"/>
              </w:rPr>
            </w:pPr>
            <w:r>
              <w:rPr>
                <w:rFonts w:ascii="標楷體" w:eastAsia="標楷體" w:hAnsi="標楷體" w:cs="Adobe ｩ愰・Std L" w:hint="eastAsia"/>
                <w:noProof/>
                <w:kern w:val="0"/>
                <w:position w:val="-3"/>
                <w:sz w:val="28"/>
                <w:szCs w:val="28"/>
              </w:rPr>
              <w:t>地主學校林國斌校長致歡迎詞</w:t>
            </w:r>
          </w:p>
        </w:tc>
        <w:tc>
          <w:tcPr>
            <w:tcW w:w="5235" w:type="dxa"/>
            <w:vAlign w:val="center"/>
          </w:tcPr>
          <w:p w:rsidR="004C0CFE" w:rsidRDefault="00A25F5A" w:rsidP="004C0CFE">
            <w:pPr>
              <w:autoSpaceDE w:val="0"/>
              <w:autoSpaceDN w:val="0"/>
              <w:adjustRightInd w:val="0"/>
              <w:spacing w:line="299" w:lineRule="exact"/>
              <w:ind w:left="78" w:right="-20"/>
              <w:jc w:val="center"/>
              <w:rPr>
                <w:rFonts w:ascii="標楷體" w:eastAsia="標楷體" w:hAnsi="標楷體" w:cs="Adobe ｩ愰・Std L"/>
                <w:noProof/>
                <w:kern w:val="0"/>
                <w:position w:val="-3"/>
                <w:sz w:val="28"/>
                <w:szCs w:val="28"/>
              </w:rPr>
            </w:pPr>
            <w:r>
              <w:rPr>
                <w:rFonts w:ascii="標楷體" w:eastAsia="標楷體" w:hAnsi="標楷體" w:cs="Adobe ｩ愰・Std L" w:hint="eastAsia"/>
                <w:noProof/>
                <w:kern w:val="0"/>
                <w:position w:val="-3"/>
                <w:sz w:val="28"/>
                <w:szCs w:val="28"/>
              </w:rPr>
              <w:t>陳柏蒼校長主持開場</w:t>
            </w:r>
          </w:p>
        </w:tc>
      </w:tr>
      <w:tr w:rsidR="004C0CFE" w:rsidRPr="005203E7" w:rsidTr="00A25F5A">
        <w:trPr>
          <w:trHeight w:val="3556"/>
        </w:trPr>
        <w:tc>
          <w:tcPr>
            <w:tcW w:w="5235" w:type="dxa"/>
            <w:vAlign w:val="center"/>
          </w:tcPr>
          <w:p w:rsidR="004C0CFE" w:rsidRDefault="00A25F5A" w:rsidP="00666008">
            <w:pPr>
              <w:autoSpaceDE w:val="0"/>
              <w:autoSpaceDN w:val="0"/>
              <w:adjustRightInd w:val="0"/>
              <w:spacing w:line="299" w:lineRule="exact"/>
              <w:ind w:right="-20"/>
              <w:jc w:val="center"/>
              <w:rPr>
                <w:rFonts w:ascii="標楷體" w:eastAsia="標楷體" w:hAnsi="標楷體" w:cs="Adobe ｩ愰・Std L"/>
                <w:noProof/>
                <w:kern w:val="0"/>
                <w:position w:val="-3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E059CA4" wp14:editId="0856F33F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-1774825</wp:posOffset>
                  </wp:positionV>
                  <wp:extent cx="3166110" cy="1781175"/>
                  <wp:effectExtent l="0" t="0" r="0" b="9525"/>
                  <wp:wrapThrough wrapText="bothSides">
                    <wp:wrapPolygon edited="0">
                      <wp:start x="0" y="0"/>
                      <wp:lineTo x="0" y="21484"/>
                      <wp:lineTo x="21444" y="21484"/>
                      <wp:lineTo x="21444" y="0"/>
                      <wp:lineTo x="0" y="0"/>
                    </wp:wrapPolygon>
                  </wp:wrapThrough>
                  <wp:docPr id="5" name="圖片 5" descr="IMG_26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G_26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611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35" w:type="dxa"/>
          </w:tcPr>
          <w:p w:rsidR="004C0CFE" w:rsidRDefault="00A25F5A" w:rsidP="005203E7">
            <w:pPr>
              <w:autoSpaceDE w:val="0"/>
              <w:autoSpaceDN w:val="0"/>
              <w:adjustRightInd w:val="0"/>
              <w:spacing w:line="299" w:lineRule="exact"/>
              <w:ind w:left="78" w:right="-20"/>
              <w:jc w:val="both"/>
              <w:rPr>
                <w:rFonts w:ascii="標楷體" w:eastAsia="標楷體" w:hAnsi="標楷體" w:cs="Adobe ｩ愰・Std L"/>
                <w:noProof/>
                <w:kern w:val="0"/>
                <w:position w:val="-3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0ABE6170" wp14:editId="44ACC198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209550</wp:posOffset>
                  </wp:positionV>
                  <wp:extent cx="3048000" cy="1714500"/>
                  <wp:effectExtent l="0" t="0" r="0" b="0"/>
                  <wp:wrapThrough wrapText="bothSides">
                    <wp:wrapPolygon edited="0">
                      <wp:start x="0" y="0"/>
                      <wp:lineTo x="0" y="21360"/>
                      <wp:lineTo x="21465" y="21360"/>
                      <wp:lineTo x="21465" y="0"/>
                      <wp:lineTo x="0" y="0"/>
                    </wp:wrapPolygon>
                  </wp:wrapThrough>
                  <wp:docPr id="6" name="圖片 6" descr="IMG_26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G_26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C0CFE" w:rsidRPr="005203E7" w:rsidTr="002C035A">
        <w:trPr>
          <w:trHeight w:val="557"/>
        </w:trPr>
        <w:tc>
          <w:tcPr>
            <w:tcW w:w="5235" w:type="dxa"/>
            <w:vAlign w:val="center"/>
          </w:tcPr>
          <w:p w:rsidR="004C0CFE" w:rsidRDefault="00A25F5A" w:rsidP="00A25F5A">
            <w:pPr>
              <w:autoSpaceDE w:val="0"/>
              <w:autoSpaceDN w:val="0"/>
              <w:adjustRightInd w:val="0"/>
              <w:spacing w:line="299" w:lineRule="exact"/>
              <w:ind w:right="-20"/>
              <w:jc w:val="center"/>
              <w:rPr>
                <w:rFonts w:ascii="標楷體" w:eastAsia="標楷體" w:hAnsi="標楷體" w:cs="Adobe ｩ愰・Std L"/>
                <w:noProof/>
                <w:kern w:val="0"/>
                <w:position w:val="-3"/>
                <w:sz w:val="28"/>
                <w:szCs w:val="28"/>
              </w:rPr>
            </w:pPr>
            <w:r>
              <w:rPr>
                <w:rFonts w:ascii="標楷體" w:eastAsia="標楷體" w:hAnsi="標楷體" w:cs="Adobe ｩ愰・Std L" w:hint="eastAsia"/>
                <w:noProof/>
                <w:kern w:val="0"/>
                <w:position w:val="-3"/>
                <w:sz w:val="28"/>
                <w:szCs w:val="28"/>
              </w:rPr>
              <w:t>利用螢光筆斷句擷取重點</w:t>
            </w:r>
          </w:p>
        </w:tc>
        <w:tc>
          <w:tcPr>
            <w:tcW w:w="5235" w:type="dxa"/>
            <w:vAlign w:val="center"/>
          </w:tcPr>
          <w:p w:rsidR="004C0CFE" w:rsidRDefault="00A25F5A" w:rsidP="002C035A">
            <w:pPr>
              <w:autoSpaceDE w:val="0"/>
              <w:autoSpaceDN w:val="0"/>
              <w:adjustRightInd w:val="0"/>
              <w:spacing w:line="299" w:lineRule="exact"/>
              <w:ind w:right="-20"/>
              <w:jc w:val="center"/>
              <w:rPr>
                <w:rFonts w:ascii="標楷體" w:eastAsia="標楷體" w:hAnsi="標楷體" w:cs="Adobe ｩ愰・Std L"/>
                <w:noProof/>
                <w:kern w:val="0"/>
                <w:position w:val="-3"/>
                <w:sz w:val="28"/>
                <w:szCs w:val="28"/>
              </w:rPr>
            </w:pPr>
            <w:r>
              <w:rPr>
                <w:rFonts w:ascii="標楷體" w:eastAsia="標楷體" w:hAnsi="標楷體" w:cs="Adobe ｩ愰・Std L" w:hint="eastAsia"/>
                <w:noProof/>
                <w:kern w:val="0"/>
                <w:position w:val="-3"/>
                <w:sz w:val="28"/>
                <w:szCs w:val="28"/>
              </w:rPr>
              <w:t>閱讀理解重要策略說明</w:t>
            </w:r>
          </w:p>
        </w:tc>
      </w:tr>
      <w:tr w:rsidR="005203E7" w:rsidRPr="005203E7" w:rsidTr="00A25F5A">
        <w:trPr>
          <w:trHeight w:val="3220"/>
        </w:trPr>
        <w:tc>
          <w:tcPr>
            <w:tcW w:w="5235" w:type="dxa"/>
          </w:tcPr>
          <w:p w:rsidR="005203E7" w:rsidRPr="005203E7" w:rsidRDefault="00A25F5A" w:rsidP="005203E7">
            <w:pPr>
              <w:autoSpaceDE w:val="0"/>
              <w:autoSpaceDN w:val="0"/>
              <w:adjustRightInd w:val="0"/>
              <w:spacing w:line="299" w:lineRule="exact"/>
              <w:ind w:right="-20"/>
              <w:jc w:val="both"/>
              <w:rPr>
                <w:rFonts w:ascii="標楷體" w:eastAsia="標楷體" w:hAnsi="標楷體" w:cs="Adobe ｩ愰・Std L"/>
                <w:kern w:val="0"/>
                <w:position w:val="-3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2755900</wp:posOffset>
                  </wp:positionH>
                  <wp:positionV relativeFrom="paragraph">
                    <wp:posOffset>-8255</wp:posOffset>
                  </wp:positionV>
                  <wp:extent cx="2863850" cy="2145030"/>
                  <wp:effectExtent l="0" t="0" r="0" b="7620"/>
                  <wp:wrapTopAndBottom/>
                  <wp:docPr id="2" name="圖片 2" descr="IMG_26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6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0" cy="214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35" w:type="dxa"/>
          </w:tcPr>
          <w:p w:rsidR="005203E7" w:rsidRPr="005203E7" w:rsidRDefault="00A25F5A" w:rsidP="005203E7">
            <w:pPr>
              <w:autoSpaceDE w:val="0"/>
              <w:autoSpaceDN w:val="0"/>
              <w:adjustRightInd w:val="0"/>
              <w:spacing w:line="299" w:lineRule="exact"/>
              <w:ind w:right="-20"/>
              <w:jc w:val="both"/>
              <w:rPr>
                <w:rFonts w:ascii="標楷體" w:eastAsia="標楷體" w:hAnsi="標楷體" w:cs="Adobe ｩ愰・Std L"/>
                <w:kern w:val="0"/>
                <w:position w:val="-3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3175</wp:posOffset>
                  </wp:positionV>
                  <wp:extent cx="2828925" cy="2118995"/>
                  <wp:effectExtent l="0" t="0" r="9525" b="0"/>
                  <wp:wrapTopAndBottom/>
                  <wp:docPr id="1" name="圖片 1" descr="https://mail.tn.edu.tw/cgi-bin/downfile/B/49889714239_tmp1A.JPG/IMG_2678.JPG?HTTP_COOKIE=key%3D%24FF55E5B6.supin63@tn.edu.tw%3Asupin63%3Amail.tn.edu.tw%3Atws&amp;fake=IMG_26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tn.edu.tw/cgi-bin/downfile/B/49889714239_tmp1A.JPG/IMG_2678.JPG?HTTP_COOKIE=key%3D%24FF55E5B6.supin63@tn.edu.tw%3Asupin63%3Amail.tn.edu.tw%3Atws&amp;fake=IMG_26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11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C0CFE" w:rsidRPr="005203E7" w:rsidTr="00FB55D7">
        <w:trPr>
          <w:trHeight w:val="693"/>
        </w:trPr>
        <w:tc>
          <w:tcPr>
            <w:tcW w:w="5235" w:type="dxa"/>
            <w:vAlign w:val="center"/>
          </w:tcPr>
          <w:p w:rsidR="004C0CFE" w:rsidRPr="005203E7" w:rsidRDefault="00A25F5A" w:rsidP="004C0CFE">
            <w:pPr>
              <w:autoSpaceDE w:val="0"/>
              <w:autoSpaceDN w:val="0"/>
              <w:adjustRightInd w:val="0"/>
              <w:spacing w:line="299" w:lineRule="exact"/>
              <w:ind w:left="78" w:right="-20"/>
              <w:jc w:val="center"/>
              <w:rPr>
                <w:rFonts w:ascii="標楷體" w:eastAsia="標楷體" w:hAnsi="標楷體" w:cs="Adobe ｩ愰・Std L"/>
                <w:kern w:val="0"/>
                <w:position w:val="-3"/>
                <w:sz w:val="28"/>
                <w:szCs w:val="28"/>
              </w:rPr>
            </w:pPr>
            <w:r>
              <w:rPr>
                <w:rFonts w:ascii="標楷體" w:eastAsia="標楷體" w:hAnsi="標楷體" w:cs="Adobe ｩ愰・Std L" w:hint="eastAsia"/>
                <w:kern w:val="0"/>
                <w:position w:val="-3"/>
                <w:sz w:val="28"/>
                <w:szCs w:val="28"/>
              </w:rPr>
              <w:t>講解圖表閱讀策略</w:t>
            </w:r>
          </w:p>
        </w:tc>
        <w:tc>
          <w:tcPr>
            <w:tcW w:w="5235" w:type="dxa"/>
            <w:vAlign w:val="center"/>
          </w:tcPr>
          <w:p w:rsidR="004C0CFE" w:rsidRPr="005203E7" w:rsidRDefault="00A25F5A" w:rsidP="008C3F3B">
            <w:pPr>
              <w:autoSpaceDE w:val="0"/>
              <w:autoSpaceDN w:val="0"/>
              <w:adjustRightInd w:val="0"/>
              <w:spacing w:line="299" w:lineRule="exact"/>
              <w:ind w:left="78" w:right="-20"/>
              <w:jc w:val="center"/>
              <w:rPr>
                <w:rFonts w:ascii="標楷體" w:eastAsia="標楷體" w:hAnsi="標楷體" w:cs="Adobe ｩ愰・Std L"/>
                <w:kern w:val="0"/>
                <w:position w:val="-3"/>
                <w:sz w:val="28"/>
                <w:szCs w:val="28"/>
              </w:rPr>
            </w:pPr>
            <w:r>
              <w:rPr>
                <w:rFonts w:ascii="標楷體" w:eastAsia="標楷體" w:hAnsi="標楷體" w:cs="Adobe ｩ愰・Std L" w:hint="eastAsia"/>
                <w:kern w:val="0"/>
                <w:position w:val="-3"/>
                <w:sz w:val="28"/>
                <w:szCs w:val="28"/>
              </w:rPr>
              <w:t>陳柏蒼校長主持綜合座談</w:t>
            </w:r>
          </w:p>
        </w:tc>
      </w:tr>
    </w:tbl>
    <w:p w:rsidR="00957F8E" w:rsidRPr="005203E7" w:rsidRDefault="00957F8E" w:rsidP="005203E7">
      <w:pPr>
        <w:autoSpaceDE w:val="0"/>
        <w:autoSpaceDN w:val="0"/>
        <w:adjustRightInd w:val="0"/>
        <w:spacing w:line="299" w:lineRule="exact"/>
        <w:ind w:left="78" w:right="-20"/>
        <w:jc w:val="both"/>
        <w:rPr>
          <w:rFonts w:ascii="標楷體" w:eastAsia="標楷體" w:hAnsi="標楷體" w:cs="Adobe ｩ愰・Std L"/>
          <w:kern w:val="0"/>
          <w:position w:val="-3"/>
          <w:sz w:val="28"/>
          <w:szCs w:val="28"/>
        </w:rPr>
      </w:pPr>
    </w:p>
    <w:p w:rsidR="00957F8E" w:rsidRDefault="00957F8E" w:rsidP="00957F8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  <w:sectPr w:rsidR="00957F8E">
          <w:pgSz w:w="11920" w:h="16840"/>
          <w:pgMar w:top="980" w:right="620" w:bottom="280" w:left="820" w:header="720" w:footer="720" w:gutter="0"/>
          <w:cols w:space="720" w:equalWidth="0">
            <w:col w:w="10480"/>
          </w:cols>
          <w:noEndnote/>
        </w:sectPr>
      </w:pPr>
    </w:p>
    <w:p w:rsidR="00957F8E" w:rsidRDefault="00957F8E" w:rsidP="00957F8E">
      <w:pPr>
        <w:autoSpaceDE w:val="0"/>
        <w:autoSpaceDN w:val="0"/>
        <w:adjustRightInd w:val="0"/>
        <w:spacing w:before="7" w:line="80" w:lineRule="exact"/>
        <w:rPr>
          <w:rFonts w:ascii="Times New Roman" w:hAnsi="Times New Roman" w:cs="Times New Roman"/>
          <w:kern w:val="0"/>
          <w:sz w:val="8"/>
          <w:szCs w:val="8"/>
        </w:rPr>
      </w:pPr>
    </w:p>
    <w:p w:rsidR="00D918F8" w:rsidRDefault="00D918F8">
      <w:pPr>
        <w:rPr>
          <w:rFonts w:ascii="標楷體" w:eastAsia="標楷體" w:hAnsi="標楷體" w:cs="Adobe ｩ愰・Std L"/>
          <w:kern w:val="0"/>
          <w:position w:val="-3"/>
          <w:sz w:val="28"/>
          <w:szCs w:val="28"/>
        </w:rPr>
      </w:pPr>
      <w:r>
        <w:rPr>
          <w:rFonts w:ascii="標楷體" w:eastAsia="標楷體" w:hAnsi="標楷體" w:cs="Adobe ｩ愰・Std L" w:hint="eastAsia"/>
          <w:kern w:val="0"/>
          <w:position w:val="-3"/>
          <w:sz w:val="28"/>
          <w:szCs w:val="28"/>
        </w:rPr>
        <w:t>五、回饋表分析</w:t>
      </w:r>
    </w:p>
    <w:p w:rsidR="00D918F8" w:rsidRDefault="00D918F8" w:rsidP="00D918F8">
      <w:pPr>
        <w:snapToGrid w:val="0"/>
        <w:spacing w:line="0" w:lineRule="atLeast"/>
        <w:jc w:val="center"/>
        <w:rPr>
          <w:rFonts w:ascii="標楷體" w:eastAsia="標楷體" w:hAnsi="標楷體"/>
          <w:b/>
          <w:bCs/>
          <w:w w:val="90"/>
          <w:szCs w:val="24"/>
        </w:rPr>
      </w:pPr>
    </w:p>
    <w:tbl>
      <w:tblPr>
        <w:tblW w:w="8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4057"/>
        <w:gridCol w:w="811"/>
        <w:gridCol w:w="811"/>
        <w:gridCol w:w="646"/>
        <w:gridCol w:w="709"/>
        <w:gridCol w:w="894"/>
      </w:tblGrid>
      <w:tr w:rsidR="005F2708" w:rsidRPr="00E43E5A" w:rsidTr="00D47F7B">
        <w:trPr>
          <w:trHeight w:val="530"/>
        </w:trPr>
        <w:tc>
          <w:tcPr>
            <w:tcW w:w="871" w:type="dxa"/>
            <w:vMerge w:val="restart"/>
            <w:shd w:val="clear" w:color="auto" w:fill="auto"/>
            <w:vAlign w:val="center"/>
          </w:tcPr>
          <w:p w:rsidR="005F2708" w:rsidRDefault="005F2708" w:rsidP="005F2708">
            <w:pPr>
              <w:autoSpaceDE w:val="0"/>
              <w:autoSpaceDN w:val="0"/>
              <w:adjustRightInd w:val="0"/>
              <w:snapToGrid w:val="0"/>
              <w:ind w:left="598" w:hanging="598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基本</w:t>
            </w:r>
          </w:p>
          <w:p w:rsidR="005F2708" w:rsidRPr="00E43E5A" w:rsidRDefault="005F2708" w:rsidP="005F2708">
            <w:pPr>
              <w:autoSpaceDE w:val="0"/>
              <w:autoSpaceDN w:val="0"/>
              <w:adjustRightInd w:val="0"/>
              <w:snapToGrid w:val="0"/>
              <w:ind w:left="598" w:hanging="598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資</w:t>
            </w: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料</w:t>
            </w:r>
          </w:p>
        </w:tc>
        <w:tc>
          <w:tcPr>
            <w:tcW w:w="7928" w:type="dxa"/>
            <w:gridSpan w:val="6"/>
            <w:shd w:val="clear" w:color="auto" w:fill="auto"/>
          </w:tcPr>
          <w:p w:rsidR="005F2708" w:rsidRPr="00E43E5A" w:rsidRDefault="005F2708" w:rsidP="00A63E6A">
            <w:pPr>
              <w:autoSpaceDE w:val="0"/>
              <w:autoSpaceDN w:val="0"/>
              <w:adjustRightInd w:val="0"/>
              <w:snapToGrid w:val="0"/>
              <w:ind w:left="598" w:hanging="598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1.性    別：</w:t>
            </w:r>
            <w:r w:rsidR="003A3EA7">
              <w:rPr>
                <w:rFonts w:ascii="新細明體" w:eastAsia="新細明體" w:hAnsi="新細明體" w:cs="標楷體" w:hint="eastAsia"/>
                <w:kern w:val="0"/>
                <w:sz w:val="20"/>
                <w:szCs w:val="20"/>
              </w:rPr>
              <w:t>■</w:t>
            </w: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男</w:t>
            </w:r>
            <w:r w:rsidR="00A63E6A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>14</w:t>
            </w:r>
            <w:r w:rsidR="003A3EA7" w:rsidRPr="003A3EA7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>人</w:t>
            </w: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   </w:t>
            </w:r>
            <w:r w:rsidR="003A3EA7">
              <w:rPr>
                <w:rFonts w:ascii="新細明體" w:eastAsia="新細明體" w:hAnsi="新細明體" w:cs="標楷體" w:hint="eastAsia"/>
                <w:kern w:val="0"/>
                <w:sz w:val="20"/>
                <w:szCs w:val="20"/>
              </w:rPr>
              <w:t>■</w:t>
            </w: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女</w:t>
            </w:r>
            <w:r w:rsidR="003A3EA7" w:rsidRPr="003A3EA7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>1</w:t>
            </w:r>
            <w:r w:rsidR="00A63E6A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>8</w:t>
            </w:r>
            <w:r w:rsidR="003A3EA7" w:rsidRPr="003A3EA7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>人</w:t>
            </w:r>
          </w:p>
        </w:tc>
      </w:tr>
      <w:tr w:rsidR="005F2708" w:rsidRPr="00E43E5A" w:rsidTr="00D47F7B">
        <w:trPr>
          <w:trHeight w:val="116"/>
        </w:trPr>
        <w:tc>
          <w:tcPr>
            <w:tcW w:w="871" w:type="dxa"/>
            <w:vMerge/>
            <w:shd w:val="clear" w:color="auto" w:fill="auto"/>
          </w:tcPr>
          <w:p w:rsidR="005F2708" w:rsidRPr="00E43E5A" w:rsidRDefault="005F2708" w:rsidP="008C3F3B">
            <w:pPr>
              <w:autoSpaceDE w:val="0"/>
              <w:autoSpaceDN w:val="0"/>
              <w:adjustRightInd w:val="0"/>
              <w:snapToGrid w:val="0"/>
              <w:ind w:left="598" w:hanging="598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7928" w:type="dxa"/>
            <w:gridSpan w:val="6"/>
            <w:shd w:val="clear" w:color="auto" w:fill="auto"/>
          </w:tcPr>
          <w:p w:rsidR="005F2708" w:rsidRPr="00E43E5A" w:rsidRDefault="005F2708" w:rsidP="00A63E6A">
            <w:pPr>
              <w:autoSpaceDE w:val="0"/>
              <w:autoSpaceDN w:val="0"/>
              <w:adjustRightInd w:val="0"/>
              <w:snapToGrid w:val="0"/>
              <w:ind w:left="598" w:hanging="598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3.學    歷：</w:t>
            </w:r>
            <w:r w:rsidR="003A3EA7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博士</w:t>
            </w:r>
            <w:r w:rsidR="003A3EA7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0</w:t>
            </w: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  </w:t>
            </w:r>
            <w:r w:rsidR="003A3EA7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碩士</w:t>
            </w:r>
            <w:r w:rsidR="00A63E6A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>27</w:t>
            </w:r>
            <w:r w:rsidR="003A3EA7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>人</w:t>
            </w: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  </w:t>
            </w:r>
            <w:r w:rsidR="003A3EA7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大學</w:t>
            </w:r>
            <w:r w:rsidR="00A63E6A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>5</w:t>
            </w:r>
            <w:r w:rsidR="003A3EA7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>人</w:t>
            </w: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  </w:t>
            </w:r>
            <w:r w:rsidR="003A3EA7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專科</w:t>
            </w:r>
            <w:r w:rsidR="003A3EA7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>0人</w:t>
            </w: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  </w:t>
            </w:r>
          </w:p>
        </w:tc>
      </w:tr>
      <w:tr w:rsidR="005F2708" w:rsidRPr="00E43E5A" w:rsidTr="00D47F7B">
        <w:trPr>
          <w:trHeight w:val="116"/>
        </w:trPr>
        <w:tc>
          <w:tcPr>
            <w:tcW w:w="871" w:type="dxa"/>
            <w:vMerge/>
            <w:shd w:val="clear" w:color="auto" w:fill="auto"/>
          </w:tcPr>
          <w:p w:rsidR="005F2708" w:rsidRPr="00E43E5A" w:rsidRDefault="005F2708" w:rsidP="008C3F3B">
            <w:pPr>
              <w:autoSpaceDE w:val="0"/>
              <w:autoSpaceDN w:val="0"/>
              <w:adjustRightInd w:val="0"/>
              <w:snapToGrid w:val="0"/>
              <w:ind w:left="598" w:hanging="598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7928" w:type="dxa"/>
            <w:gridSpan w:val="6"/>
            <w:shd w:val="clear" w:color="auto" w:fill="auto"/>
          </w:tcPr>
          <w:p w:rsidR="00A60BAC" w:rsidRDefault="005F2708" w:rsidP="005F2708">
            <w:pPr>
              <w:autoSpaceDE w:val="0"/>
              <w:autoSpaceDN w:val="0"/>
              <w:adjustRightInd w:val="0"/>
              <w:snapToGrid w:val="0"/>
              <w:ind w:left="598" w:hanging="598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4.工作年資：</w:t>
            </w:r>
            <w:r w:rsidR="003A3EA7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1年以下</w:t>
            </w:r>
            <w:r w:rsidR="003A3EA7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>0人</w:t>
            </w: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 </w:t>
            </w:r>
            <w:r w:rsidR="003A3EA7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 1-5年以下</w:t>
            </w:r>
            <w:r w:rsidR="003A3EA7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0人</w:t>
            </w: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 </w:t>
            </w:r>
            <w:r w:rsidR="003A3EA7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 6-10年以下</w:t>
            </w:r>
            <w:r w:rsidR="00A63E6A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>5</w:t>
            </w:r>
            <w:r w:rsidR="003A3EA7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>人</w:t>
            </w: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 </w:t>
            </w:r>
          </w:p>
          <w:p w:rsidR="005F2708" w:rsidRPr="003A3EA7" w:rsidRDefault="00A60BAC" w:rsidP="00A63E6A">
            <w:pPr>
              <w:autoSpaceDE w:val="0"/>
              <w:autoSpaceDN w:val="0"/>
              <w:adjustRightInd w:val="0"/>
              <w:snapToGrid w:val="0"/>
              <w:ind w:left="598" w:hanging="598"/>
              <w:rPr>
                <w:rFonts w:ascii="標楷體" w:eastAsia="標楷體" w:hAnsi="標楷體" w:cs="標楷體"/>
                <w:kern w:val="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        </w:t>
            </w:r>
            <w:r w:rsidR="003A3EA7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="005F2708"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 11-15年以下</w:t>
            </w:r>
            <w:r w:rsidR="00A63E6A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>14</w:t>
            </w:r>
            <w:r w:rsidR="005F2708"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 </w:t>
            </w:r>
            <w:r w:rsidR="003A3EA7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人■</w:t>
            </w:r>
            <w:r w:rsidR="005F2708"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16-20年以下</w:t>
            </w:r>
            <w:r w:rsidR="00A63E6A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>3</w:t>
            </w:r>
            <w:r w:rsidR="003A3EA7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>人</w:t>
            </w:r>
            <w:r w:rsidR="003A3EA7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="005F2708"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21-25年以下</w:t>
            </w:r>
            <w:r w:rsidR="00A63E6A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>8</w:t>
            </w:r>
            <w:r w:rsidR="003A3EA7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>人</w:t>
            </w:r>
            <w:r w:rsidR="005F2708"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　</w:t>
            </w:r>
            <w:r w:rsidR="003A3EA7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="005F2708"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26年以上</w:t>
            </w:r>
            <w:r w:rsidR="003A3EA7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>1人</w:t>
            </w:r>
          </w:p>
        </w:tc>
      </w:tr>
      <w:tr w:rsidR="005F2708" w:rsidRPr="00E43E5A" w:rsidTr="00D47F7B">
        <w:trPr>
          <w:trHeight w:val="116"/>
        </w:trPr>
        <w:tc>
          <w:tcPr>
            <w:tcW w:w="871" w:type="dxa"/>
            <w:vMerge/>
            <w:shd w:val="clear" w:color="auto" w:fill="auto"/>
          </w:tcPr>
          <w:p w:rsidR="005F2708" w:rsidRPr="00E43E5A" w:rsidRDefault="005F2708" w:rsidP="008C3F3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7928" w:type="dxa"/>
            <w:gridSpan w:val="6"/>
            <w:shd w:val="clear" w:color="auto" w:fill="auto"/>
          </w:tcPr>
          <w:p w:rsidR="005F2708" w:rsidRPr="00A60BAC" w:rsidRDefault="005F2708" w:rsidP="00A63E6A">
            <w:pPr>
              <w:autoSpaceDE w:val="0"/>
              <w:autoSpaceDN w:val="0"/>
              <w:adjustRightInd w:val="0"/>
              <w:snapToGrid w:val="0"/>
              <w:ind w:left="598" w:hanging="598"/>
              <w:rPr>
                <w:rFonts w:ascii="標楷體" w:eastAsia="標楷體" w:hAnsi="標楷體" w:cs="標楷體"/>
                <w:kern w:val="0"/>
                <w:sz w:val="20"/>
                <w:szCs w:val="20"/>
                <w:u w:val="single"/>
              </w:rPr>
            </w:pP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5.職 務 別：</w:t>
            </w:r>
            <w:r w:rsidR="003A3EA7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="00A63E6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教師兼行政</w:t>
            </w:r>
            <w:r w:rsidR="00F255F2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14</w:t>
            </w:r>
            <w:r w:rsidR="00A60BAC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人</w:t>
            </w: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  </w:t>
            </w:r>
            <w:r w:rsidR="003A3EA7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="00A63E6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導師</w:t>
            </w:r>
            <w:r w:rsidR="00F255F2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9</w:t>
            </w:r>
            <w:r w:rsidR="00A60BAC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人</w:t>
            </w: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  </w:t>
            </w:r>
            <w:r w:rsidR="003A3EA7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="00A63E6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純科任</w:t>
            </w:r>
            <w:r w:rsidR="00F255F2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9</w:t>
            </w:r>
            <w:r w:rsidR="00A60BAC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人</w:t>
            </w: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  </w:t>
            </w:r>
            <w:r w:rsidR="003A3EA7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="00A63E6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其他</w:t>
            </w:r>
            <w:r w:rsidR="00F255F2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>0</w:t>
            </w:r>
            <w:r w:rsidR="00A60BAC" w:rsidRPr="00A60BAC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>人</w:t>
            </w: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  </w:t>
            </w:r>
            <w:r w:rsidR="00A60BAC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           </w:t>
            </w:r>
          </w:p>
        </w:tc>
      </w:tr>
      <w:tr w:rsidR="005F2708" w:rsidRPr="00E43E5A" w:rsidTr="00D47F7B">
        <w:trPr>
          <w:trHeight w:val="116"/>
        </w:trPr>
        <w:tc>
          <w:tcPr>
            <w:tcW w:w="871" w:type="dxa"/>
            <w:vMerge/>
            <w:shd w:val="clear" w:color="auto" w:fill="auto"/>
          </w:tcPr>
          <w:p w:rsidR="005F2708" w:rsidRPr="00E43E5A" w:rsidRDefault="005F2708" w:rsidP="008C3F3B">
            <w:pPr>
              <w:autoSpaceDE w:val="0"/>
              <w:autoSpaceDN w:val="0"/>
              <w:adjustRightInd w:val="0"/>
              <w:snapToGrid w:val="0"/>
              <w:ind w:left="598" w:hanging="598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7928" w:type="dxa"/>
            <w:gridSpan w:val="6"/>
            <w:shd w:val="clear" w:color="auto" w:fill="auto"/>
          </w:tcPr>
          <w:p w:rsidR="005F2708" w:rsidRPr="00A60BAC" w:rsidRDefault="005F2708" w:rsidP="008C3F3B">
            <w:pPr>
              <w:autoSpaceDE w:val="0"/>
              <w:autoSpaceDN w:val="0"/>
              <w:adjustRightInd w:val="0"/>
              <w:snapToGrid w:val="0"/>
              <w:ind w:left="1141" w:hanging="1165"/>
              <w:rPr>
                <w:rFonts w:ascii="標楷體" w:eastAsia="標楷體" w:hAnsi="標楷體" w:cs="標楷體"/>
                <w:kern w:val="0"/>
                <w:sz w:val="20"/>
                <w:szCs w:val="20"/>
                <w:u w:val="single"/>
              </w:rPr>
            </w:pP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6.參加原因：</w:t>
            </w:r>
            <w:r w:rsidR="003A3EA7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課程有助於自身教學品質之精進</w:t>
            </w:r>
            <w:r w:rsidR="00F255F2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>28</w:t>
            </w:r>
            <w:r w:rsidR="00A60BAC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>人</w:t>
            </w: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  </w:t>
            </w:r>
            <w:r w:rsidR="003A3EA7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課程有助於目前承辦業務</w:t>
            </w:r>
            <w:r w:rsidR="00F255F2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>0</w:t>
            </w:r>
            <w:r w:rsidR="00A60BAC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>人</w:t>
            </w:r>
            <w:r w:rsidR="003A3EA7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未來可能接觸相關</w:t>
            </w:r>
            <w:r w:rsidR="00F255F2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課程</w:t>
            </w: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業務</w:t>
            </w:r>
            <w:r w:rsidR="00F255F2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>2</w:t>
            </w:r>
            <w:r w:rsidR="00A60BAC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>人</w:t>
            </w: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   </w:t>
            </w:r>
            <w:r w:rsidR="003A3EA7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對課程內容有興趣</w:t>
            </w:r>
            <w:r w:rsidR="00F255F2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>15</w:t>
            </w:r>
            <w:r w:rsidR="00A60BAC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>人</w:t>
            </w:r>
            <w:r w:rsidR="003A3EA7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長官指派：但非承辦與課程內容相關之業務 </w:t>
            </w:r>
            <w:r w:rsidR="00F255F2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>2</w:t>
            </w:r>
            <w:r w:rsidR="00A60BAC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>人</w:t>
            </w:r>
          </w:p>
          <w:p w:rsidR="005F2708" w:rsidRPr="00E43E5A" w:rsidRDefault="005F2708" w:rsidP="008C3F3B">
            <w:pPr>
              <w:autoSpaceDE w:val="0"/>
              <w:autoSpaceDN w:val="0"/>
              <w:adjustRightInd w:val="0"/>
              <w:snapToGrid w:val="0"/>
              <w:ind w:left="1000" w:hanging="598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　　　 </w:t>
            </w:r>
            <w:r w:rsidR="003A3EA7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其他：</w:t>
            </w:r>
            <w:r w:rsidR="00F255F2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>0</w:t>
            </w:r>
            <w:r w:rsidR="00A60BAC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>人</w:t>
            </w: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 xml:space="preserve">                               </w:t>
            </w:r>
          </w:p>
        </w:tc>
      </w:tr>
      <w:tr w:rsidR="005F2708" w:rsidRPr="00E43E5A" w:rsidTr="00D47F7B">
        <w:trPr>
          <w:trHeight w:val="393"/>
        </w:trPr>
        <w:tc>
          <w:tcPr>
            <w:tcW w:w="871" w:type="dxa"/>
            <w:vMerge w:val="restart"/>
            <w:shd w:val="clear" w:color="auto" w:fill="auto"/>
          </w:tcPr>
          <w:p w:rsidR="005F2708" w:rsidRPr="00E43E5A" w:rsidRDefault="005F2708" w:rsidP="008C3F3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項目</w:t>
            </w:r>
          </w:p>
        </w:tc>
        <w:tc>
          <w:tcPr>
            <w:tcW w:w="4057" w:type="dxa"/>
            <w:vMerge w:val="restart"/>
            <w:shd w:val="clear" w:color="auto" w:fill="auto"/>
            <w:vAlign w:val="center"/>
          </w:tcPr>
          <w:p w:rsidR="005F2708" w:rsidRPr="00E43E5A" w:rsidRDefault="005F2708" w:rsidP="008C3F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意見調查</w:t>
            </w:r>
          </w:p>
        </w:tc>
        <w:tc>
          <w:tcPr>
            <w:tcW w:w="811" w:type="dxa"/>
            <w:shd w:val="clear" w:color="auto" w:fill="auto"/>
          </w:tcPr>
          <w:p w:rsidR="005F2708" w:rsidRPr="00E43E5A" w:rsidRDefault="005F2708" w:rsidP="008C3F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非常</w:t>
            </w:r>
          </w:p>
          <w:p w:rsidR="005F2708" w:rsidRPr="00E43E5A" w:rsidRDefault="005F2708" w:rsidP="008C3F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811" w:type="dxa"/>
            <w:shd w:val="clear" w:color="auto" w:fill="auto"/>
          </w:tcPr>
          <w:p w:rsidR="005F2708" w:rsidRPr="00E43E5A" w:rsidRDefault="005F2708" w:rsidP="008C3F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46" w:type="dxa"/>
            <w:shd w:val="clear" w:color="auto" w:fill="auto"/>
          </w:tcPr>
          <w:p w:rsidR="005F2708" w:rsidRPr="00E43E5A" w:rsidRDefault="005F2708" w:rsidP="008C3F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無意見</w:t>
            </w:r>
          </w:p>
        </w:tc>
        <w:tc>
          <w:tcPr>
            <w:tcW w:w="709" w:type="dxa"/>
            <w:shd w:val="clear" w:color="auto" w:fill="auto"/>
          </w:tcPr>
          <w:p w:rsidR="005F2708" w:rsidRPr="00E43E5A" w:rsidRDefault="005F2708" w:rsidP="008C3F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不同意</w:t>
            </w:r>
          </w:p>
        </w:tc>
        <w:tc>
          <w:tcPr>
            <w:tcW w:w="894" w:type="dxa"/>
            <w:shd w:val="clear" w:color="auto" w:fill="auto"/>
          </w:tcPr>
          <w:p w:rsidR="005F2708" w:rsidRPr="00E43E5A" w:rsidRDefault="005F2708" w:rsidP="008C3F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非常</w:t>
            </w:r>
          </w:p>
          <w:p w:rsidR="005F2708" w:rsidRPr="00E43E5A" w:rsidRDefault="005F2708" w:rsidP="008C3F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不同意</w:t>
            </w:r>
          </w:p>
        </w:tc>
      </w:tr>
      <w:tr w:rsidR="005F2708" w:rsidRPr="00E43E5A" w:rsidTr="00D47F7B">
        <w:trPr>
          <w:trHeight w:val="183"/>
        </w:trPr>
        <w:tc>
          <w:tcPr>
            <w:tcW w:w="871" w:type="dxa"/>
            <w:vMerge/>
            <w:shd w:val="clear" w:color="auto" w:fill="auto"/>
          </w:tcPr>
          <w:p w:rsidR="005F2708" w:rsidRPr="00E43E5A" w:rsidRDefault="005F2708" w:rsidP="008C3F3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4057" w:type="dxa"/>
            <w:vMerge/>
            <w:shd w:val="clear" w:color="auto" w:fill="auto"/>
          </w:tcPr>
          <w:p w:rsidR="005F2708" w:rsidRPr="00E43E5A" w:rsidRDefault="005F2708" w:rsidP="008C3F3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5F2708" w:rsidRPr="00E43E5A" w:rsidRDefault="005F2708" w:rsidP="008C3F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11" w:type="dxa"/>
            <w:shd w:val="clear" w:color="auto" w:fill="auto"/>
          </w:tcPr>
          <w:p w:rsidR="005F2708" w:rsidRPr="00E43E5A" w:rsidRDefault="005F2708" w:rsidP="008C3F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46" w:type="dxa"/>
            <w:shd w:val="clear" w:color="auto" w:fill="auto"/>
          </w:tcPr>
          <w:p w:rsidR="005F2708" w:rsidRPr="00E43E5A" w:rsidRDefault="005F2708" w:rsidP="008C3F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F2708" w:rsidRPr="00E43E5A" w:rsidRDefault="005F2708" w:rsidP="008C3F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94" w:type="dxa"/>
            <w:shd w:val="clear" w:color="auto" w:fill="auto"/>
          </w:tcPr>
          <w:p w:rsidR="005F2708" w:rsidRPr="00E43E5A" w:rsidRDefault="005F2708" w:rsidP="008C3F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</w:t>
            </w:r>
          </w:p>
        </w:tc>
      </w:tr>
      <w:tr w:rsidR="00E80990" w:rsidRPr="00E43E5A" w:rsidTr="00D47F7B">
        <w:trPr>
          <w:trHeight w:val="204"/>
        </w:trPr>
        <w:tc>
          <w:tcPr>
            <w:tcW w:w="871" w:type="dxa"/>
            <w:vMerge w:val="restart"/>
            <w:shd w:val="clear" w:color="auto" w:fill="auto"/>
            <w:vAlign w:val="center"/>
          </w:tcPr>
          <w:p w:rsidR="00E80990" w:rsidRPr="00E43E5A" w:rsidRDefault="00E80990" w:rsidP="008C3F3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反應效果</w:t>
            </w:r>
          </w:p>
        </w:tc>
        <w:tc>
          <w:tcPr>
            <w:tcW w:w="4057" w:type="dxa"/>
            <w:shd w:val="clear" w:color="auto" w:fill="auto"/>
          </w:tcPr>
          <w:p w:rsidR="00E80990" w:rsidRPr="00E43E5A" w:rsidRDefault="00E80990" w:rsidP="008C3F3B">
            <w:pPr>
              <w:autoSpaceDE w:val="0"/>
              <w:autoSpaceDN w:val="0"/>
              <w:adjustRightInd w:val="0"/>
              <w:snapToGrid w:val="0"/>
              <w:ind w:left="598" w:hanging="598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1.我很滿意此次上課的主題及內容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0990" w:rsidRDefault="00E80990" w:rsidP="0099570B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88%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0990" w:rsidRDefault="00E80990" w:rsidP="0099570B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12%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E80990" w:rsidRDefault="00E80990" w:rsidP="00354EE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990" w:rsidRDefault="00E80990" w:rsidP="00354EE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E80990" w:rsidRDefault="00E80990" w:rsidP="0099570B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:rsidR="00E80990" w:rsidRPr="00E43E5A" w:rsidTr="00D47F7B">
        <w:trPr>
          <w:trHeight w:val="461"/>
        </w:trPr>
        <w:tc>
          <w:tcPr>
            <w:tcW w:w="871" w:type="dxa"/>
            <w:vMerge/>
            <w:shd w:val="clear" w:color="auto" w:fill="auto"/>
          </w:tcPr>
          <w:p w:rsidR="00E80990" w:rsidRPr="00E43E5A" w:rsidRDefault="00E80990" w:rsidP="008C3F3B">
            <w:pPr>
              <w:autoSpaceDE w:val="0"/>
              <w:autoSpaceDN w:val="0"/>
              <w:adjustRightInd w:val="0"/>
              <w:snapToGrid w:val="0"/>
              <w:ind w:left="598" w:hanging="598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4057" w:type="dxa"/>
            <w:shd w:val="clear" w:color="auto" w:fill="auto"/>
          </w:tcPr>
          <w:p w:rsidR="00E80990" w:rsidRPr="00E43E5A" w:rsidRDefault="00E80990" w:rsidP="008C3F3B">
            <w:pPr>
              <w:autoSpaceDE w:val="0"/>
              <w:autoSpaceDN w:val="0"/>
              <w:adjustRightInd w:val="0"/>
              <w:snapToGrid w:val="0"/>
              <w:ind w:left="598" w:hanging="598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2.我很滿意此次上課講師的表現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感到滿意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0990" w:rsidRDefault="00E80990" w:rsidP="0099570B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91%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0990" w:rsidRDefault="00E80990" w:rsidP="0099570B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9%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E80990" w:rsidRDefault="00E80990" w:rsidP="00354EE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990" w:rsidRDefault="00E80990" w:rsidP="00354EE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E80990" w:rsidRDefault="00E80990" w:rsidP="0099570B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:rsidR="00E80990" w:rsidRPr="00E43E5A" w:rsidTr="00D47F7B">
        <w:trPr>
          <w:trHeight w:val="116"/>
        </w:trPr>
        <w:tc>
          <w:tcPr>
            <w:tcW w:w="871" w:type="dxa"/>
            <w:vMerge/>
            <w:shd w:val="clear" w:color="auto" w:fill="auto"/>
          </w:tcPr>
          <w:p w:rsidR="00E80990" w:rsidRPr="00E43E5A" w:rsidRDefault="00E80990" w:rsidP="008C3F3B">
            <w:pPr>
              <w:autoSpaceDE w:val="0"/>
              <w:autoSpaceDN w:val="0"/>
              <w:adjustRightInd w:val="0"/>
              <w:snapToGrid w:val="0"/>
              <w:ind w:left="598" w:hanging="598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4057" w:type="dxa"/>
            <w:shd w:val="clear" w:color="auto" w:fill="auto"/>
          </w:tcPr>
          <w:p w:rsidR="00E80990" w:rsidRPr="00E43E5A" w:rsidRDefault="00E80990" w:rsidP="008C3F3B">
            <w:pPr>
              <w:autoSpaceDE w:val="0"/>
              <w:autoSpaceDN w:val="0"/>
              <w:adjustRightInd w:val="0"/>
              <w:snapToGrid w:val="0"/>
              <w:ind w:left="598" w:hanging="598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3</w:t>
            </w: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.我覺得花時間上這次課程是值得的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0990" w:rsidRDefault="00E80990" w:rsidP="00354EE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88%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0990" w:rsidRDefault="00E80990" w:rsidP="00354EE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12%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E80990" w:rsidRDefault="00E80990" w:rsidP="00354EE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990" w:rsidRDefault="00E80990" w:rsidP="00354EE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E80990" w:rsidRDefault="00E80990" w:rsidP="0099570B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:rsidR="00E80990" w:rsidRPr="00E43E5A" w:rsidTr="00D47F7B">
        <w:trPr>
          <w:trHeight w:val="204"/>
        </w:trPr>
        <w:tc>
          <w:tcPr>
            <w:tcW w:w="871" w:type="dxa"/>
            <w:vMerge w:val="restart"/>
            <w:shd w:val="clear" w:color="auto" w:fill="auto"/>
          </w:tcPr>
          <w:p w:rsidR="00E80990" w:rsidRPr="00E43E5A" w:rsidRDefault="00E80990" w:rsidP="008C3F3B">
            <w:pPr>
              <w:autoSpaceDE w:val="0"/>
              <w:autoSpaceDN w:val="0"/>
              <w:adjustRightInd w:val="0"/>
              <w:snapToGrid w:val="0"/>
              <w:ind w:left="598" w:hanging="598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學習</w:t>
            </w:r>
          </w:p>
          <w:p w:rsidR="00E80990" w:rsidRPr="00E43E5A" w:rsidRDefault="00E80990" w:rsidP="008C3F3B">
            <w:pPr>
              <w:autoSpaceDE w:val="0"/>
              <w:autoSpaceDN w:val="0"/>
              <w:adjustRightInd w:val="0"/>
              <w:snapToGrid w:val="0"/>
              <w:ind w:left="598" w:hanging="598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效果</w:t>
            </w:r>
          </w:p>
        </w:tc>
        <w:tc>
          <w:tcPr>
            <w:tcW w:w="4057" w:type="dxa"/>
            <w:shd w:val="clear" w:color="auto" w:fill="auto"/>
          </w:tcPr>
          <w:p w:rsidR="00E80990" w:rsidRPr="00E43E5A" w:rsidRDefault="00E80990" w:rsidP="008C3F3B">
            <w:pPr>
              <w:autoSpaceDE w:val="0"/>
              <w:autoSpaceDN w:val="0"/>
              <w:adjustRightInd w:val="0"/>
              <w:snapToGrid w:val="0"/>
              <w:ind w:left="598" w:hanging="598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1.此次上課我能吸收課堂中所傳授的知識與技巧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0990" w:rsidRDefault="00E80990" w:rsidP="00354EE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88%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0990" w:rsidRDefault="00E80990" w:rsidP="00354EE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12%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E80990" w:rsidRDefault="00E80990" w:rsidP="00354EE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990" w:rsidRDefault="00E80990" w:rsidP="00354EE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E80990" w:rsidRDefault="00E80990" w:rsidP="0099570B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:rsidR="00E80990" w:rsidRPr="00E43E5A" w:rsidTr="00D47F7B">
        <w:trPr>
          <w:trHeight w:val="116"/>
        </w:trPr>
        <w:tc>
          <w:tcPr>
            <w:tcW w:w="871" w:type="dxa"/>
            <w:vMerge/>
            <w:shd w:val="clear" w:color="auto" w:fill="auto"/>
          </w:tcPr>
          <w:p w:rsidR="00E80990" w:rsidRPr="00E43E5A" w:rsidRDefault="00E80990" w:rsidP="008C3F3B">
            <w:pPr>
              <w:autoSpaceDE w:val="0"/>
              <w:autoSpaceDN w:val="0"/>
              <w:adjustRightInd w:val="0"/>
              <w:snapToGrid w:val="0"/>
              <w:ind w:left="598" w:hanging="598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4057" w:type="dxa"/>
            <w:shd w:val="clear" w:color="auto" w:fill="auto"/>
          </w:tcPr>
          <w:p w:rsidR="00E80990" w:rsidRPr="00E43E5A" w:rsidRDefault="00E80990" w:rsidP="008C3F3B">
            <w:pPr>
              <w:autoSpaceDE w:val="0"/>
              <w:autoSpaceDN w:val="0"/>
              <w:adjustRightInd w:val="0"/>
              <w:snapToGrid w:val="0"/>
              <w:ind w:left="598" w:hanging="598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2.我覺得此次課程對未來教學或個人成長有所助益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0990" w:rsidRDefault="00E80990" w:rsidP="00354EE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88%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0990" w:rsidRDefault="00E80990" w:rsidP="00354EE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12%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E80990" w:rsidRDefault="00E80990" w:rsidP="00354EE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990" w:rsidRDefault="00E80990" w:rsidP="00354EE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E80990" w:rsidRDefault="00E80990" w:rsidP="0099570B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:rsidR="00E80990" w:rsidRPr="00E43E5A" w:rsidTr="00D47F7B">
        <w:trPr>
          <w:trHeight w:val="116"/>
        </w:trPr>
        <w:tc>
          <w:tcPr>
            <w:tcW w:w="871" w:type="dxa"/>
            <w:vMerge/>
            <w:shd w:val="clear" w:color="auto" w:fill="auto"/>
          </w:tcPr>
          <w:p w:rsidR="00E80990" w:rsidRPr="00E43E5A" w:rsidRDefault="00E80990" w:rsidP="008C3F3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4057" w:type="dxa"/>
            <w:shd w:val="clear" w:color="auto" w:fill="auto"/>
          </w:tcPr>
          <w:p w:rsidR="00E80990" w:rsidRPr="00E43E5A" w:rsidRDefault="00E80990" w:rsidP="008C3F3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3.整體而言我覺得此次上課的學習效果很好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0990" w:rsidRDefault="00E80990" w:rsidP="0099570B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84%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0990" w:rsidRDefault="00E80990" w:rsidP="0099570B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16%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E80990" w:rsidRDefault="00E80990" w:rsidP="00354EE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990" w:rsidRDefault="00E80990" w:rsidP="00354EE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E80990" w:rsidRDefault="00E80990" w:rsidP="0099570B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:rsidR="00E80990" w:rsidRPr="00E43E5A" w:rsidTr="00D47F7B">
        <w:trPr>
          <w:trHeight w:val="418"/>
        </w:trPr>
        <w:tc>
          <w:tcPr>
            <w:tcW w:w="871" w:type="dxa"/>
            <w:vMerge w:val="restart"/>
            <w:shd w:val="clear" w:color="auto" w:fill="auto"/>
          </w:tcPr>
          <w:p w:rsidR="00E80990" w:rsidRPr="00E43E5A" w:rsidRDefault="00E80990" w:rsidP="008C3F3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行為</w:t>
            </w:r>
          </w:p>
          <w:p w:rsidR="00E80990" w:rsidRPr="00E43E5A" w:rsidRDefault="00E80990" w:rsidP="008C3F3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效果</w:t>
            </w:r>
          </w:p>
        </w:tc>
        <w:tc>
          <w:tcPr>
            <w:tcW w:w="4057" w:type="dxa"/>
            <w:shd w:val="clear" w:color="auto" w:fill="auto"/>
          </w:tcPr>
          <w:p w:rsidR="00E80990" w:rsidRPr="00E43E5A" w:rsidRDefault="00E80990" w:rsidP="008C3F3B">
            <w:pPr>
              <w:autoSpaceDE w:val="0"/>
              <w:autoSpaceDN w:val="0"/>
              <w:adjustRightInd w:val="0"/>
              <w:snapToGrid w:val="0"/>
              <w:ind w:leftChars="-2" w:left="1" w:hangingChars="3" w:hanging="6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1.在課程進行中我曾思考如何應用課堂所學於學校教學中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0990" w:rsidRDefault="00E80990" w:rsidP="00354EE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84%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0990" w:rsidRDefault="00E80990" w:rsidP="00354EE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16%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E80990" w:rsidRDefault="00E80990" w:rsidP="00354EE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990" w:rsidRDefault="00E80990" w:rsidP="00354EE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E80990" w:rsidRDefault="00E80990" w:rsidP="0099570B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:rsidR="00E80990" w:rsidRPr="00E43E5A" w:rsidTr="00D47F7B">
        <w:trPr>
          <w:trHeight w:val="116"/>
        </w:trPr>
        <w:tc>
          <w:tcPr>
            <w:tcW w:w="871" w:type="dxa"/>
            <w:vMerge/>
            <w:shd w:val="clear" w:color="auto" w:fill="auto"/>
          </w:tcPr>
          <w:p w:rsidR="00E80990" w:rsidRPr="00E43E5A" w:rsidRDefault="00E80990" w:rsidP="008C3F3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4057" w:type="dxa"/>
            <w:shd w:val="clear" w:color="auto" w:fill="auto"/>
          </w:tcPr>
          <w:p w:rsidR="00E80990" w:rsidRPr="00E43E5A" w:rsidRDefault="00E80990" w:rsidP="008C3F3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2.我會嘗試使用課程所學落實於學校教學中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0990" w:rsidRDefault="00E80990" w:rsidP="0099570B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78%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0990" w:rsidRDefault="00E80990" w:rsidP="0099570B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22%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E80990" w:rsidRDefault="00E80990" w:rsidP="00354EE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990" w:rsidRDefault="00E80990" w:rsidP="00354EE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E80990" w:rsidRDefault="00E80990" w:rsidP="0099570B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:rsidR="00E80990" w:rsidRPr="00E43E5A" w:rsidTr="00D47F7B">
        <w:trPr>
          <w:trHeight w:val="116"/>
        </w:trPr>
        <w:tc>
          <w:tcPr>
            <w:tcW w:w="871" w:type="dxa"/>
            <w:vMerge/>
            <w:shd w:val="clear" w:color="auto" w:fill="auto"/>
          </w:tcPr>
          <w:p w:rsidR="00E80990" w:rsidRPr="00E43E5A" w:rsidRDefault="00E80990" w:rsidP="008C3F3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4057" w:type="dxa"/>
            <w:shd w:val="clear" w:color="auto" w:fill="auto"/>
          </w:tcPr>
          <w:p w:rsidR="00E80990" w:rsidRPr="00E43E5A" w:rsidRDefault="00E80990" w:rsidP="008C3F3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3.我會利用機會將課程所學或實踐結果與學校同仁分享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0990" w:rsidRDefault="00E80990" w:rsidP="0099570B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75%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0990" w:rsidRDefault="00E80990" w:rsidP="0099570B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25%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E80990" w:rsidRDefault="00E80990" w:rsidP="00354EE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990" w:rsidRDefault="00E80990" w:rsidP="00354EE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E80990" w:rsidRDefault="00E80990" w:rsidP="0099570B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:rsidR="00E80990" w:rsidRPr="00E43E5A" w:rsidTr="00D47F7B">
        <w:trPr>
          <w:trHeight w:val="213"/>
        </w:trPr>
        <w:tc>
          <w:tcPr>
            <w:tcW w:w="871" w:type="dxa"/>
            <w:vMerge w:val="restart"/>
            <w:shd w:val="clear" w:color="auto" w:fill="auto"/>
            <w:vAlign w:val="center"/>
          </w:tcPr>
          <w:p w:rsidR="00E80990" w:rsidRPr="00E43E5A" w:rsidRDefault="00E80990" w:rsidP="008C3F3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行政服務面</w:t>
            </w:r>
          </w:p>
        </w:tc>
        <w:tc>
          <w:tcPr>
            <w:tcW w:w="4057" w:type="dxa"/>
            <w:shd w:val="clear" w:color="auto" w:fill="auto"/>
          </w:tcPr>
          <w:p w:rsidR="00E80990" w:rsidRPr="00E43E5A" w:rsidRDefault="00E80990" w:rsidP="008C3F3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1.我滿意此次研習(活動)現場的行政服務品質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0990" w:rsidRDefault="00E80990" w:rsidP="0099570B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91%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0990" w:rsidRDefault="00E80990" w:rsidP="0099570B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9%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E80990" w:rsidRDefault="00E80990" w:rsidP="00354EE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990" w:rsidRDefault="00E80990" w:rsidP="00354EE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E80990" w:rsidRDefault="00E80990" w:rsidP="0099570B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:rsidR="00E80990" w:rsidRPr="00E43E5A" w:rsidTr="00D47F7B">
        <w:trPr>
          <w:trHeight w:val="116"/>
        </w:trPr>
        <w:tc>
          <w:tcPr>
            <w:tcW w:w="871" w:type="dxa"/>
            <w:vMerge/>
            <w:shd w:val="clear" w:color="auto" w:fill="auto"/>
          </w:tcPr>
          <w:p w:rsidR="00E80990" w:rsidRPr="00E43E5A" w:rsidRDefault="00E80990" w:rsidP="008C3F3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4057" w:type="dxa"/>
            <w:shd w:val="clear" w:color="auto" w:fill="auto"/>
          </w:tcPr>
          <w:p w:rsidR="00E80990" w:rsidRPr="00E43E5A" w:rsidRDefault="00E80990" w:rsidP="008C3F3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2.我滿意此次研習(活動)場地的適用與品質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0990" w:rsidRDefault="00E80990" w:rsidP="0099570B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88%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0990" w:rsidRDefault="00E80990" w:rsidP="0099570B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12%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E80990" w:rsidRDefault="00E80990" w:rsidP="00354EE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990" w:rsidRDefault="00E80990" w:rsidP="00354EE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E80990" w:rsidRDefault="00E80990" w:rsidP="0099570B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:rsidR="00D47F7B" w:rsidRPr="00E43E5A" w:rsidTr="00D47F7B">
        <w:trPr>
          <w:trHeight w:val="476"/>
        </w:trPr>
        <w:tc>
          <w:tcPr>
            <w:tcW w:w="871" w:type="dxa"/>
            <w:vMerge/>
            <w:shd w:val="clear" w:color="auto" w:fill="auto"/>
          </w:tcPr>
          <w:p w:rsidR="00D47F7B" w:rsidRPr="00E43E5A" w:rsidRDefault="00D47F7B" w:rsidP="008C3F3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4057" w:type="dxa"/>
            <w:shd w:val="clear" w:color="auto" w:fill="auto"/>
          </w:tcPr>
          <w:p w:rsidR="00D47F7B" w:rsidRPr="00E43E5A" w:rsidRDefault="00D47F7B" w:rsidP="008C3F3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3.我滿意此次研習(活動)設備的適用與品質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D47F7B" w:rsidRDefault="00D47F7B" w:rsidP="0099570B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44%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D47F7B" w:rsidRDefault="00D47F7B" w:rsidP="0099570B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44%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D47F7B" w:rsidRDefault="00D47F7B" w:rsidP="00354EE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7F7B" w:rsidRDefault="00D47F7B" w:rsidP="00354EE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47F7B" w:rsidRDefault="00D47F7B" w:rsidP="0099570B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:rsidR="005F2708" w:rsidRPr="00E43E5A" w:rsidTr="00D47F7B">
        <w:trPr>
          <w:trHeight w:val="213"/>
        </w:trPr>
        <w:tc>
          <w:tcPr>
            <w:tcW w:w="871" w:type="dxa"/>
            <w:vMerge w:val="restart"/>
            <w:shd w:val="clear" w:color="auto" w:fill="auto"/>
          </w:tcPr>
          <w:p w:rsidR="005F2708" w:rsidRPr="00E43E5A" w:rsidRDefault="005F2708" w:rsidP="008C3F3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學員回果饋意見</w:t>
            </w:r>
          </w:p>
        </w:tc>
        <w:tc>
          <w:tcPr>
            <w:tcW w:w="7928" w:type="dxa"/>
            <w:gridSpan w:val="6"/>
            <w:shd w:val="clear" w:color="auto" w:fill="auto"/>
          </w:tcPr>
          <w:p w:rsidR="005F2708" w:rsidRPr="00E43E5A" w:rsidRDefault="005F2708" w:rsidP="008C3F3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1.未來是否願意繼續參加相關課程?   </w:t>
            </w:r>
            <w:r w:rsidR="003A3EA7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 願意</w:t>
            </w:r>
            <w:r w:rsidR="00E8099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100</w:t>
            </w:r>
            <w:r w:rsidR="00A60BAC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%</w:t>
            </w: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   </w:t>
            </w:r>
            <w:r w:rsidR="003A3EA7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 不願意</w:t>
            </w:r>
            <w:r w:rsidR="00E8099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0</w:t>
            </w:r>
            <w:r w:rsidR="00A60BAC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%</w:t>
            </w:r>
          </w:p>
        </w:tc>
      </w:tr>
      <w:tr w:rsidR="005F2708" w:rsidRPr="00E43E5A" w:rsidTr="00D47F7B">
        <w:trPr>
          <w:trHeight w:val="116"/>
        </w:trPr>
        <w:tc>
          <w:tcPr>
            <w:tcW w:w="871" w:type="dxa"/>
            <w:vMerge/>
            <w:shd w:val="clear" w:color="auto" w:fill="auto"/>
          </w:tcPr>
          <w:p w:rsidR="005F2708" w:rsidRPr="00E43E5A" w:rsidRDefault="005F2708" w:rsidP="008C3F3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7928" w:type="dxa"/>
            <w:gridSpan w:val="6"/>
            <w:shd w:val="clear" w:color="auto" w:fill="auto"/>
          </w:tcPr>
          <w:p w:rsidR="005F2708" w:rsidRPr="00E43E5A" w:rsidRDefault="005F2708" w:rsidP="008C3F3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2.在我的工作領域中，目前亟需增能的課程為：</w:t>
            </w:r>
          </w:p>
          <w:p w:rsidR="005F2708" w:rsidRPr="00E43E5A" w:rsidRDefault="003A3EA7" w:rsidP="008C3F3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="005F2708"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 </w:t>
            </w:r>
            <w:r w:rsidR="00E8099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班級經營</w:t>
            </w:r>
            <w:r w:rsidR="00E80990" w:rsidRPr="00D47F7B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 xml:space="preserve"> 4</w:t>
            </w:r>
            <w:r w:rsidR="00E8099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人</w:t>
            </w:r>
          </w:p>
          <w:p w:rsidR="005F2708" w:rsidRPr="00E43E5A" w:rsidRDefault="003A3EA7" w:rsidP="008C3F3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="005F2708"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 </w:t>
            </w:r>
            <w:r w:rsidR="00D47F7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領域專業知能</w:t>
            </w:r>
            <w:r w:rsidR="00D47F7B" w:rsidRPr="00D47F7B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>13</w:t>
            </w:r>
            <w:r w:rsidR="00D47F7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人</w:t>
            </w:r>
            <w:r w:rsidR="005F2708"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 </w:t>
            </w:r>
          </w:p>
          <w:p w:rsidR="005F2708" w:rsidRDefault="003A3EA7" w:rsidP="008D2F11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="005F2708"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 </w:t>
            </w:r>
            <w:r w:rsidR="00D47F7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課室觀察能力</w:t>
            </w:r>
            <w:r w:rsidR="00D47F7B" w:rsidRPr="00D47F7B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>9</w:t>
            </w:r>
            <w:r w:rsidR="00D47F7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人</w:t>
            </w:r>
          </w:p>
          <w:p w:rsidR="00D47F7B" w:rsidRPr="00E43E5A" w:rsidRDefault="00D47F7B" w:rsidP="008D2F11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科展指導能力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>7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人</w:t>
            </w:r>
          </w:p>
        </w:tc>
      </w:tr>
      <w:tr w:rsidR="005F2708" w:rsidRPr="00E43E5A" w:rsidTr="00D47F7B">
        <w:trPr>
          <w:trHeight w:val="735"/>
        </w:trPr>
        <w:tc>
          <w:tcPr>
            <w:tcW w:w="871" w:type="dxa"/>
            <w:vMerge/>
            <w:shd w:val="clear" w:color="auto" w:fill="auto"/>
          </w:tcPr>
          <w:p w:rsidR="005F2708" w:rsidRPr="00E43E5A" w:rsidRDefault="005F2708" w:rsidP="008C3F3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7928" w:type="dxa"/>
            <w:gridSpan w:val="6"/>
            <w:shd w:val="clear" w:color="auto" w:fill="auto"/>
          </w:tcPr>
          <w:p w:rsidR="005F2708" w:rsidRDefault="005F2708" w:rsidP="008C3F3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3.我認為參加此次研習</w:t>
            </w:r>
            <w:r w:rsidR="00D47F7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印象最深刻的是</w:t>
            </w: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？</w:t>
            </w:r>
          </w:p>
          <w:p w:rsidR="003B4273" w:rsidRDefault="003B4273" w:rsidP="003B4273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了解</w:t>
            </w:r>
            <w:r w:rsidR="00D47F7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總說、分說、邏輯字詞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。</w:t>
            </w:r>
          </w:p>
          <w:p w:rsidR="003B4273" w:rsidRDefault="00D47F7B" w:rsidP="003B4273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利用實際課文來訓練學生閱讀理解</w:t>
            </w:r>
            <w:r w:rsidR="008D2F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。</w:t>
            </w:r>
          </w:p>
          <w:p w:rsidR="008D2F11" w:rsidRDefault="00D47F7B" w:rsidP="003B4273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學習如何教記憶為主的單元，加速教學的時間</w:t>
            </w:r>
            <w:r w:rsidR="008D2F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。</w:t>
            </w:r>
          </w:p>
          <w:p w:rsidR="008D2F11" w:rsidRPr="003B4273" w:rsidRDefault="00D47F7B" w:rsidP="003B4273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教會學生閱讀的方式是件很重要的事，研習內容很實用，也讓自己反思自我的教學方式。</w:t>
            </w:r>
          </w:p>
        </w:tc>
      </w:tr>
      <w:tr w:rsidR="005F2708" w:rsidRPr="00E43E5A" w:rsidTr="00D47F7B">
        <w:trPr>
          <w:trHeight w:val="1304"/>
        </w:trPr>
        <w:tc>
          <w:tcPr>
            <w:tcW w:w="871" w:type="dxa"/>
            <w:vMerge/>
            <w:shd w:val="clear" w:color="auto" w:fill="auto"/>
          </w:tcPr>
          <w:p w:rsidR="005F2708" w:rsidRPr="00E43E5A" w:rsidRDefault="005F2708" w:rsidP="008C3F3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7928" w:type="dxa"/>
            <w:gridSpan w:val="6"/>
            <w:shd w:val="clear" w:color="auto" w:fill="auto"/>
          </w:tcPr>
          <w:p w:rsidR="005F2708" w:rsidRDefault="005F2708" w:rsidP="008C3F3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E43E5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4.建議事項(請具體陳述，俾利改善)</w:t>
            </w:r>
          </w:p>
          <w:p w:rsidR="008D2F11" w:rsidRPr="008D2F11" w:rsidRDefault="00D47F7B" w:rsidP="008D2F11">
            <w:pPr>
              <w:pStyle w:val="aa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感謝輔導團提供這麼棒的講師及場地</w:t>
            </w:r>
            <w:r w:rsidR="008D2F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。</w:t>
            </w:r>
          </w:p>
        </w:tc>
      </w:tr>
    </w:tbl>
    <w:p w:rsidR="00B4329A" w:rsidRDefault="00B4329A">
      <w:pPr>
        <w:rPr>
          <w:rFonts w:ascii="標楷體" w:eastAsia="標楷體" w:hAnsi="標楷體" w:cs="Adobe ｩ愰・Std L"/>
          <w:kern w:val="0"/>
          <w:position w:val="-3"/>
          <w:sz w:val="28"/>
          <w:szCs w:val="28"/>
        </w:rPr>
      </w:pPr>
      <w:r>
        <w:rPr>
          <w:rFonts w:ascii="標楷體" w:eastAsia="標楷體" w:hAnsi="標楷體" w:cs="Adobe ｩ愰・Std L" w:hint="eastAsia"/>
          <w:kern w:val="0"/>
          <w:position w:val="-3"/>
          <w:sz w:val="28"/>
          <w:szCs w:val="28"/>
        </w:rPr>
        <w:lastRenderedPageBreak/>
        <w:t>到場人數:</w:t>
      </w:r>
      <w:r w:rsidR="000A5529">
        <w:rPr>
          <w:rFonts w:ascii="標楷體" w:eastAsia="標楷體" w:hAnsi="標楷體" w:cs="Adobe ｩ愰・Std L" w:hint="eastAsia"/>
          <w:kern w:val="0"/>
          <w:position w:val="-3"/>
          <w:sz w:val="28"/>
          <w:szCs w:val="28"/>
        </w:rPr>
        <w:t>4</w:t>
      </w:r>
      <w:r w:rsidR="00D47F7B">
        <w:rPr>
          <w:rFonts w:ascii="標楷體" w:eastAsia="標楷體" w:hAnsi="標楷體" w:cs="Adobe ｩ愰・Std L" w:hint="eastAsia"/>
          <w:kern w:val="0"/>
          <w:position w:val="-3"/>
          <w:sz w:val="28"/>
          <w:szCs w:val="28"/>
        </w:rPr>
        <w:t>5</w:t>
      </w:r>
      <w:r>
        <w:rPr>
          <w:rFonts w:ascii="標楷體" w:eastAsia="標楷體" w:hAnsi="標楷體" w:cs="Adobe ｩ愰・Std L" w:hint="eastAsia"/>
          <w:kern w:val="0"/>
          <w:position w:val="-3"/>
          <w:sz w:val="28"/>
          <w:szCs w:val="28"/>
        </w:rPr>
        <w:t>人</w:t>
      </w:r>
    </w:p>
    <w:p w:rsidR="00D918F8" w:rsidRDefault="00B4329A">
      <w:pPr>
        <w:rPr>
          <w:rFonts w:ascii="標楷體" w:eastAsia="標楷體" w:hAnsi="標楷體" w:cs="Adobe ｩ愰・Std L" w:hint="eastAsia"/>
          <w:kern w:val="0"/>
          <w:position w:val="-3"/>
          <w:sz w:val="28"/>
          <w:szCs w:val="28"/>
        </w:rPr>
      </w:pPr>
      <w:r>
        <w:rPr>
          <w:rFonts w:ascii="標楷體" w:eastAsia="標楷體" w:hAnsi="標楷體" w:cs="Adobe ｩ愰・Std L" w:hint="eastAsia"/>
          <w:kern w:val="0"/>
          <w:position w:val="-3"/>
          <w:sz w:val="28"/>
          <w:szCs w:val="28"/>
        </w:rPr>
        <w:t>收回問卷</w:t>
      </w:r>
      <w:r w:rsidR="0099570B">
        <w:rPr>
          <w:rFonts w:ascii="標楷體" w:eastAsia="標楷體" w:hAnsi="標楷體" w:cs="Adobe ｩ愰・Std L" w:hint="eastAsia"/>
          <w:kern w:val="0"/>
          <w:position w:val="-3"/>
          <w:sz w:val="28"/>
          <w:szCs w:val="28"/>
        </w:rPr>
        <w:t>:32</w:t>
      </w:r>
      <w:r>
        <w:rPr>
          <w:rFonts w:ascii="標楷體" w:eastAsia="標楷體" w:hAnsi="標楷體" w:cs="Adobe ｩ愰・Std L" w:hint="eastAsia"/>
          <w:kern w:val="0"/>
          <w:position w:val="-3"/>
          <w:sz w:val="28"/>
          <w:szCs w:val="28"/>
        </w:rPr>
        <w:t>張</w:t>
      </w:r>
    </w:p>
    <w:p w:rsidR="003C0F16" w:rsidRDefault="003C0F16">
      <w:pPr>
        <w:rPr>
          <w:rFonts w:ascii="標楷體" w:eastAsia="標楷體" w:hAnsi="標楷體" w:cs="Adobe ｩ愰・Std L"/>
          <w:kern w:val="0"/>
          <w:position w:val="-3"/>
          <w:sz w:val="28"/>
          <w:szCs w:val="28"/>
        </w:rPr>
      </w:pPr>
      <w:r>
        <w:rPr>
          <w:rFonts w:ascii="標楷體" w:eastAsia="標楷體" w:hAnsi="標楷體" w:cs="Adobe ｩ愰・Std L" w:hint="eastAsia"/>
          <w:kern w:val="0"/>
          <w:position w:val="-3"/>
          <w:sz w:val="28"/>
          <w:szCs w:val="28"/>
        </w:rPr>
        <w:t>六</w:t>
      </w:r>
      <w:r w:rsidRPr="004251C0">
        <w:rPr>
          <w:rFonts w:ascii="標楷體" w:eastAsia="標楷體" w:hAnsi="標楷體" w:cs="Adobe ｩ愰・Std L" w:hint="eastAsia"/>
          <w:kern w:val="0"/>
          <w:position w:val="-3"/>
          <w:sz w:val="28"/>
          <w:szCs w:val="28"/>
        </w:rPr>
        <w:t>、</w:t>
      </w:r>
      <w:r>
        <w:rPr>
          <w:rFonts w:ascii="標楷體" w:eastAsia="標楷體" w:hAnsi="標楷體" w:cs="Adobe ｩ愰・Std L" w:hint="eastAsia"/>
          <w:kern w:val="0"/>
          <w:position w:val="-3"/>
          <w:sz w:val="28"/>
          <w:szCs w:val="28"/>
        </w:rPr>
        <w:t>簽到簽退表</w:t>
      </w:r>
    </w:p>
    <w:p w:rsidR="0016728A" w:rsidRPr="00D918F8" w:rsidRDefault="00A25F5A">
      <w:pPr>
        <w:rPr>
          <w:rFonts w:ascii="標楷體" w:eastAsia="標楷體" w:hAnsi="標楷體" w:cs="Adobe ｩ愰・Std L"/>
          <w:kern w:val="0"/>
          <w:position w:val="-3"/>
          <w:sz w:val="28"/>
          <w:szCs w:val="28"/>
        </w:rPr>
      </w:pPr>
      <w:r>
        <w:rPr>
          <w:rFonts w:ascii="標楷體" w:eastAsia="標楷體" w:hAnsi="標楷體" w:cs="Adobe ｩ愰・Std L"/>
          <w:noProof/>
          <w:kern w:val="0"/>
          <w:position w:val="-3"/>
          <w:sz w:val="28"/>
          <w:szCs w:val="28"/>
        </w:rPr>
        <w:drawing>
          <wp:inline distT="0" distB="0" distL="0" distR="0">
            <wp:extent cx="3200400" cy="492435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9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0F16">
        <w:rPr>
          <w:rFonts w:ascii="標楷體" w:eastAsia="標楷體" w:hAnsi="標楷體" w:cs="Adobe ｩ愰・Std L"/>
          <w:noProof/>
          <w:kern w:val="0"/>
          <w:position w:val="-3"/>
          <w:sz w:val="28"/>
          <w:szCs w:val="28"/>
        </w:rPr>
        <w:drawing>
          <wp:inline distT="0" distB="0" distL="0" distR="0">
            <wp:extent cx="3000375" cy="4615351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13" cy="4616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28A" w:rsidRDefault="0016728A">
      <w:pPr>
        <w:widowControl/>
        <w:rPr>
          <w:rFonts w:ascii="標楷體" w:eastAsia="標楷體" w:hAnsi="標楷體" w:cs="Adobe ｩ愰・Std L"/>
          <w:kern w:val="0"/>
          <w:position w:val="-3"/>
          <w:sz w:val="28"/>
          <w:szCs w:val="28"/>
        </w:rPr>
      </w:pPr>
      <w:r>
        <w:rPr>
          <w:rFonts w:ascii="標楷體" w:eastAsia="標楷體" w:hAnsi="標楷體" w:cs="Adobe ｩ愰・Std L"/>
          <w:kern w:val="0"/>
          <w:position w:val="-3"/>
          <w:sz w:val="28"/>
          <w:szCs w:val="28"/>
        </w:rPr>
        <w:br w:type="page"/>
      </w:r>
      <w:bookmarkStart w:id="0" w:name="_GoBack"/>
      <w:bookmarkEnd w:id="0"/>
    </w:p>
    <w:sectPr w:rsidR="0016728A" w:rsidSect="003C0F16">
      <w:pgSz w:w="11906" w:h="16838"/>
      <w:pgMar w:top="1440" w:right="1133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649" w:rsidRDefault="00BE5649" w:rsidP="00D61970">
      <w:r>
        <w:separator/>
      </w:r>
    </w:p>
  </w:endnote>
  <w:endnote w:type="continuationSeparator" w:id="0">
    <w:p w:rsidR="00BE5649" w:rsidRDefault="00BE5649" w:rsidP="00D6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3" w:usb1="080E0000" w:usb2="00000010" w:usb3="00000000" w:csb0="001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dobe ｩ愰・Std L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649" w:rsidRDefault="00BE5649" w:rsidP="00D61970">
      <w:r>
        <w:separator/>
      </w:r>
    </w:p>
  </w:footnote>
  <w:footnote w:type="continuationSeparator" w:id="0">
    <w:p w:rsidR="00BE5649" w:rsidRDefault="00BE5649" w:rsidP="00D61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280"/>
    <w:multiLevelType w:val="hybridMultilevel"/>
    <w:tmpl w:val="B2B096FC"/>
    <w:lvl w:ilvl="0" w:tplc="8E421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4161A4"/>
    <w:multiLevelType w:val="hybridMultilevel"/>
    <w:tmpl w:val="12E06998"/>
    <w:lvl w:ilvl="0" w:tplc="F8A21C0E">
      <w:start w:val="1"/>
      <w:numFmt w:val="decimal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>
    <w:nsid w:val="1BD61295"/>
    <w:multiLevelType w:val="hybridMultilevel"/>
    <w:tmpl w:val="09FC6E92"/>
    <w:lvl w:ilvl="0" w:tplc="AF9A1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F21907"/>
    <w:multiLevelType w:val="hybridMultilevel"/>
    <w:tmpl w:val="CE4028EC"/>
    <w:lvl w:ilvl="0" w:tplc="1690EA4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56547D"/>
    <w:multiLevelType w:val="hybridMultilevel"/>
    <w:tmpl w:val="83E43AA4"/>
    <w:lvl w:ilvl="0" w:tplc="B6CA0D3E">
      <w:start w:val="1"/>
      <w:numFmt w:val="decimal"/>
      <w:lvlText w:val="%1."/>
      <w:lvlJc w:val="left"/>
      <w:pPr>
        <w:ind w:left="12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3" w:hanging="480"/>
      </w:pPr>
    </w:lvl>
    <w:lvl w:ilvl="2" w:tplc="0409001B" w:tentative="1">
      <w:start w:val="1"/>
      <w:numFmt w:val="lowerRoman"/>
      <w:lvlText w:val="%3."/>
      <w:lvlJc w:val="right"/>
      <w:pPr>
        <w:ind w:left="2323" w:hanging="480"/>
      </w:pPr>
    </w:lvl>
    <w:lvl w:ilvl="3" w:tplc="0409000F" w:tentative="1">
      <w:start w:val="1"/>
      <w:numFmt w:val="decimal"/>
      <w:lvlText w:val="%4."/>
      <w:lvlJc w:val="left"/>
      <w:pPr>
        <w:ind w:left="28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3" w:hanging="480"/>
      </w:pPr>
    </w:lvl>
    <w:lvl w:ilvl="5" w:tplc="0409001B" w:tentative="1">
      <w:start w:val="1"/>
      <w:numFmt w:val="lowerRoman"/>
      <w:lvlText w:val="%6."/>
      <w:lvlJc w:val="right"/>
      <w:pPr>
        <w:ind w:left="3763" w:hanging="480"/>
      </w:pPr>
    </w:lvl>
    <w:lvl w:ilvl="6" w:tplc="0409000F" w:tentative="1">
      <w:start w:val="1"/>
      <w:numFmt w:val="decimal"/>
      <w:lvlText w:val="%7."/>
      <w:lvlJc w:val="left"/>
      <w:pPr>
        <w:ind w:left="42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3" w:hanging="480"/>
      </w:pPr>
    </w:lvl>
    <w:lvl w:ilvl="8" w:tplc="0409001B" w:tentative="1">
      <w:start w:val="1"/>
      <w:numFmt w:val="lowerRoman"/>
      <w:lvlText w:val="%9."/>
      <w:lvlJc w:val="right"/>
      <w:pPr>
        <w:ind w:left="5203" w:hanging="480"/>
      </w:pPr>
    </w:lvl>
  </w:abstractNum>
  <w:abstractNum w:abstractNumId="5">
    <w:nsid w:val="36011154"/>
    <w:multiLevelType w:val="hybridMultilevel"/>
    <w:tmpl w:val="00F045CA"/>
    <w:lvl w:ilvl="0" w:tplc="1690EA4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0A00D93"/>
    <w:multiLevelType w:val="hybridMultilevel"/>
    <w:tmpl w:val="8EC83504"/>
    <w:lvl w:ilvl="0" w:tplc="DB70F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422348C"/>
    <w:multiLevelType w:val="hybridMultilevel"/>
    <w:tmpl w:val="39B074B2"/>
    <w:lvl w:ilvl="0" w:tplc="34749EF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5693E3E"/>
    <w:multiLevelType w:val="hybridMultilevel"/>
    <w:tmpl w:val="46B648B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A491CD1"/>
    <w:multiLevelType w:val="hybridMultilevel"/>
    <w:tmpl w:val="29AE4DBA"/>
    <w:lvl w:ilvl="0" w:tplc="DAAA5C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B2E5968"/>
    <w:multiLevelType w:val="hybridMultilevel"/>
    <w:tmpl w:val="633A132C"/>
    <w:lvl w:ilvl="0" w:tplc="AF9A1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6"/>
  </w:num>
  <w:num w:numId="5">
    <w:abstractNumId w:val="10"/>
  </w:num>
  <w:num w:numId="6">
    <w:abstractNumId w:val="2"/>
  </w:num>
  <w:num w:numId="7">
    <w:abstractNumId w:val="4"/>
  </w:num>
  <w:num w:numId="8">
    <w:abstractNumId w:val="1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8E"/>
    <w:rsid w:val="000A5529"/>
    <w:rsid w:val="000F4EF4"/>
    <w:rsid w:val="001529DB"/>
    <w:rsid w:val="001627BD"/>
    <w:rsid w:val="0016728A"/>
    <w:rsid w:val="00190343"/>
    <w:rsid w:val="001E76FF"/>
    <w:rsid w:val="00216BC3"/>
    <w:rsid w:val="00257012"/>
    <w:rsid w:val="00274282"/>
    <w:rsid w:val="002C035A"/>
    <w:rsid w:val="002C2F62"/>
    <w:rsid w:val="00305947"/>
    <w:rsid w:val="00315608"/>
    <w:rsid w:val="003A3EA7"/>
    <w:rsid w:val="003B4273"/>
    <w:rsid w:val="003C0F16"/>
    <w:rsid w:val="00427C86"/>
    <w:rsid w:val="00431C45"/>
    <w:rsid w:val="004467CA"/>
    <w:rsid w:val="00480CC5"/>
    <w:rsid w:val="004B1652"/>
    <w:rsid w:val="004C0CFE"/>
    <w:rsid w:val="004D23CE"/>
    <w:rsid w:val="00515BED"/>
    <w:rsid w:val="005203E7"/>
    <w:rsid w:val="005B7008"/>
    <w:rsid w:val="005D0EC6"/>
    <w:rsid w:val="005F2708"/>
    <w:rsid w:val="006505F6"/>
    <w:rsid w:val="00663C89"/>
    <w:rsid w:val="00666008"/>
    <w:rsid w:val="006D3314"/>
    <w:rsid w:val="007023CB"/>
    <w:rsid w:val="00741290"/>
    <w:rsid w:val="00781E20"/>
    <w:rsid w:val="007A4886"/>
    <w:rsid w:val="007A6E6E"/>
    <w:rsid w:val="008435D6"/>
    <w:rsid w:val="00845DC2"/>
    <w:rsid w:val="008A65AF"/>
    <w:rsid w:val="008A7933"/>
    <w:rsid w:val="008D2F11"/>
    <w:rsid w:val="00902967"/>
    <w:rsid w:val="00957F8E"/>
    <w:rsid w:val="00971B63"/>
    <w:rsid w:val="0099570B"/>
    <w:rsid w:val="009E697C"/>
    <w:rsid w:val="00A15554"/>
    <w:rsid w:val="00A25F5A"/>
    <w:rsid w:val="00A441D4"/>
    <w:rsid w:val="00A52EE4"/>
    <w:rsid w:val="00A56EB6"/>
    <w:rsid w:val="00A60BAC"/>
    <w:rsid w:val="00A63E6A"/>
    <w:rsid w:val="00A73E53"/>
    <w:rsid w:val="00A93E18"/>
    <w:rsid w:val="00B04C46"/>
    <w:rsid w:val="00B21D56"/>
    <w:rsid w:val="00B4329A"/>
    <w:rsid w:val="00B8537D"/>
    <w:rsid w:val="00BE38CC"/>
    <w:rsid w:val="00BE5649"/>
    <w:rsid w:val="00C02748"/>
    <w:rsid w:val="00C4050F"/>
    <w:rsid w:val="00C94561"/>
    <w:rsid w:val="00CC3AB0"/>
    <w:rsid w:val="00CE407C"/>
    <w:rsid w:val="00D47F7B"/>
    <w:rsid w:val="00D51F67"/>
    <w:rsid w:val="00D61970"/>
    <w:rsid w:val="00D82A31"/>
    <w:rsid w:val="00D918F8"/>
    <w:rsid w:val="00E02677"/>
    <w:rsid w:val="00E80990"/>
    <w:rsid w:val="00EC6131"/>
    <w:rsid w:val="00EC7CED"/>
    <w:rsid w:val="00F255F2"/>
    <w:rsid w:val="00F46BCF"/>
    <w:rsid w:val="00F7010F"/>
    <w:rsid w:val="00FB1ADB"/>
    <w:rsid w:val="00FC4391"/>
    <w:rsid w:val="00FD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19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1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197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1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1E2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52EE4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B4329A"/>
    <w:pPr>
      <w:ind w:leftChars="200" w:left="480"/>
    </w:pPr>
  </w:style>
  <w:style w:type="table" w:styleId="ab">
    <w:name w:val="Table Grid"/>
    <w:basedOn w:val="a1"/>
    <w:uiPriority w:val="39"/>
    <w:rsid w:val="00520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19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1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197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1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1E2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52EE4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B4329A"/>
    <w:pPr>
      <w:ind w:leftChars="200" w:left="480"/>
    </w:pPr>
  </w:style>
  <w:style w:type="table" w:styleId="ab">
    <w:name w:val="Table Grid"/>
    <w:basedOn w:val="a1"/>
    <w:uiPriority w:val="39"/>
    <w:rsid w:val="00520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3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260</Words>
  <Characters>1487</Characters>
  <Application>Microsoft Office Word</Application>
  <DocSecurity>0</DocSecurity>
  <Lines>12</Lines>
  <Paragraphs>3</Paragraphs>
  <ScaleCrop>false</ScaleCrop>
  <Company>Microsoft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supin</cp:lastModifiedBy>
  <cp:revision>7</cp:revision>
  <cp:lastPrinted>2018-03-01T01:03:00Z</cp:lastPrinted>
  <dcterms:created xsi:type="dcterms:W3CDTF">2018-12-14T07:29:00Z</dcterms:created>
  <dcterms:modified xsi:type="dcterms:W3CDTF">2018-12-14T09:40:00Z</dcterms:modified>
</cp:coreProperties>
</file>